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7470"/>
      </w:tblGrid>
      <w:tr w:rsidR="008E5B3E" w14:paraId="2E3710EE" w14:textId="2988DB02" w:rsidTr="0095076F">
        <w:tc>
          <w:tcPr>
            <w:tcW w:w="2790" w:type="dxa"/>
          </w:tcPr>
          <w:p w14:paraId="007F4999" w14:textId="77777777" w:rsidR="004722BA" w:rsidRPr="004722BA" w:rsidRDefault="005A77C1" w:rsidP="00F96946">
            <w:pPr>
              <w:rPr>
                <w:rFonts w:cstheme="minorHAnsi"/>
                <w:sz w:val="32"/>
                <w:szCs w:val="32"/>
              </w:rPr>
            </w:pPr>
            <w:r w:rsidRPr="0095076F">
              <w:rPr>
                <w:rFonts w:ascii="Calibri" w:eastAsia="Calibri" w:hAnsi="Calibri" w:cs="Calibri"/>
                <w:b/>
                <w:bCs/>
                <w:sz w:val="36"/>
                <w:szCs w:val="32"/>
                <w:lang w:val="es-ES_tradnl"/>
              </w:rPr>
              <w:t>Guía de revisión: Plan de Lección de ELA</w:t>
            </w:r>
          </w:p>
        </w:tc>
        <w:tc>
          <w:tcPr>
            <w:tcW w:w="7470" w:type="dxa"/>
          </w:tcPr>
          <w:p w14:paraId="0246A8AF" w14:textId="3DC348B1" w:rsidR="004722BA" w:rsidRPr="004722BA" w:rsidRDefault="005A77C1" w:rsidP="0095076F">
            <w:pPr>
              <w:ind w:left="156" w:right="612"/>
              <w:rPr>
                <w:rFonts w:cstheme="minorHAnsi"/>
              </w:rPr>
            </w:pPr>
            <w:r>
              <w:rPr>
                <w:rFonts w:ascii="Calibri" w:eastAsia="Calibri" w:hAnsi="Calibri" w:cs="Calibri"/>
                <w:lang w:val="es-ES_tradnl"/>
              </w:rPr>
              <w:t xml:space="preserve">El propósito de este formulario es ayudar a los programas de MA a identificar planes de lecciones ejemplares para incluirlos como </w:t>
            </w:r>
            <w:r>
              <w:rPr>
                <w:rFonts w:ascii="Calibri" w:eastAsia="Calibri" w:hAnsi="Calibri" w:cs="Calibri"/>
                <w:lang w:val="es-ES_tradnl"/>
              </w:rPr>
              <w:t>muestras en el plan de estudios del programa. También puede adaptarse para ayudar a l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lang w:val="es-ES_tradnl"/>
              </w:rPr>
              <w:t>os maestros a elaborar sus propios planes de clase para utilizarlos en sus aulas.</w:t>
            </w:r>
          </w:p>
        </w:tc>
      </w:tr>
    </w:tbl>
    <w:p w14:paraId="05D8EFFA" w14:textId="162529A8" w:rsidR="004722BA" w:rsidRDefault="004722BA" w:rsidP="00FC4BAE">
      <w:pPr>
        <w:rPr>
          <w:rFonts w:cstheme="minorHAnsi"/>
        </w:rPr>
      </w:pPr>
    </w:p>
    <w:tbl>
      <w:tblPr>
        <w:tblStyle w:val="TableGrid"/>
        <w:tblW w:w="9985" w:type="dxa"/>
        <w:tblCellMar>
          <w:top w:w="29" w:type="dxa"/>
          <w:left w:w="86" w:type="dxa"/>
          <w:bottom w:w="29" w:type="dxa"/>
          <w:right w:w="86" w:type="dxa"/>
        </w:tblCellMar>
        <w:tblLook w:val="04A0" w:firstRow="1" w:lastRow="0" w:firstColumn="1" w:lastColumn="0" w:noHBand="0" w:noVBand="1"/>
      </w:tblPr>
      <w:tblGrid>
        <w:gridCol w:w="1679"/>
        <w:gridCol w:w="3961"/>
        <w:gridCol w:w="2275"/>
        <w:gridCol w:w="2070"/>
      </w:tblGrid>
      <w:tr w:rsidR="008E5B3E" w14:paraId="4A3C2A13" w14:textId="77777777" w:rsidTr="004722BA">
        <w:tc>
          <w:tcPr>
            <w:tcW w:w="1345" w:type="dxa"/>
            <w:shd w:val="clear" w:color="auto" w:fill="E2EFD9" w:themeFill="accent6" w:themeFillTint="33"/>
          </w:tcPr>
          <w:p w14:paraId="7FAE695C" w14:textId="77777777" w:rsidR="004722BA" w:rsidRPr="009F7F91" w:rsidRDefault="005A77C1" w:rsidP="00220E61">
            <w:pPr>
              <w:rPr>
                <w:rFonts w:eastAsia="Candara" w:cstheme="minorHAns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_tradnl"/>
              </w:rPr>
              <w:t>Programa</w:t>
            </w:r>
          </w:p>
        </w:tc>
        <w:tc>
          <w:tcPr>
            <w:tcW w:w="8640" w:type="dxa"/>
            <w:gridSpan w:val="3"/>
          </w:tcPr>
          <w:p w14:paraId="610CFC69" w14:textId="77777777" w:rsidR="004722BA" w:rsidRPr="00723663" w:rsidRDefault="004722BA" w:rsidP="00220E61">
            <w:pPr>
              <w:rPr>
                <w:rFonts w:eastAsia="Candara" w:cstheme="minorHAnsi"/>
              </w:rPr>
            </w:pPr>
          </w:p>
        </w:tc>
      </w:tr>
      <w:tr w:rsidR="008E5B3E" w14:paraId="62208169" w14:textId="77777777" w:rsidTr="004722BA">
        <w:tc>
          <w:tcPr>
            <w:tcW w:w="1345" w:type="dxa"/>
            <w:shd w:val="clear" w:color="auto" w:fill="E2EFD9" w:themeFill="accent6" w:themeFillTint="33"/>
          </w:tcPr>
          <w:p w14:paraId="01270441" w14:textId="022CD254" w:rsidR="004722BA" w:rsidRPr="009F7F91" w:rsidRDefault="005A77C1" w:rsidP="00220E61">
            <w:pPr>
              <w:rPr>
                <w:rFonts w:eastAsia="Candara" w:cstheme="minorHAns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_tradnl"/>
              </w:rPr>
              <w:t>Título de la lección</w:t>
            </w:r>
          </w:p>
        </w:tc>
        <w:tc>
          <w:tcPr>
            <w:tcW w:w="4140" w:type="dxa"/>
          </w:tcPr>
          <w:p w14:paraId="50DAF3ED" w14:textId="77777777" w:rsidR="004722BA" w:rsidRPr="00723663" w:rsidRDefault="004722BA" w:rsidP="00220E61">
            <w:pPr>
              <w:rPr>
                <w:rFonts w:eastAsia="Candara" w:cstheme="minorHAnsi"/>
              </w:rPr>
            </w:pPr>
          </w:p>
        </w:tc>
        <w:tc>
          <w:tcPr>
            <w:tcW w:w="2340" w:type="dxa"/>
            <w:shd w:val="clear" w:color="auto" w:fill="E2EFD9" w:themeFill="accent6" w:themeFillTint="33"/>
          </w:tcPr>
          <w:p w14:paraId="7ACC9B6B" w14:textId="77777777" w:rsidR="004722BA" w:rsidRPr="009F7F91" w:rsidRDefault="005A77C1" w:rsidP="00220E61">
            <w:pPr>
              <w:rPr>
                <w:rFonts w:eastAsia="Candara" w:cstheme="minorHAns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_tradnl"/>
              </w:rPr>
              <w:t>Nivel de clase / Rango GLE</w:t>
            </w:r>
          </w:p>
        </w:tc>
        <w:tc>
          <w:tcPr>
            <w:tcW w:w="2160" w:type="dxa"/>
          </w:tcPr>
          <w:p w14:paraId="167358C0" w14:textId="77777777" w:rsidR="004722BA" w:rsidRPr="00723663" w:rsidRDefault="004722BA" w:rsidP="00220E61">
            <w:pPr>
              <w:rPr>
                <w:rFonts w:eastAsia="Candara" w:cstheme="minorHAnsi"/>
              </w:rPr>
            </w:pPr>
          </w:p>
        </w:tc>
      </w:tr>
      <w:tr w:rsidR="008E5B3E" w14:paraId="4E3FD391" w14:textId="77777777" w:rsidTr="004722BA">
        <w:tc>
          <w:tcPr>
            <w:tcW w:w="1345" w:type="dxa"/>
            <w:shd w:val="clear" w:color="auto" w:fill="E2EFD9" w:themeFill="accent6" w:themeFillTint="33"/>
          </w:tcPr>
          <w:p w14:paraId="141173D0" w14:textId="77777777" w:rsidR="004722BA" w:rsidRPr="009F7F91" w:rsidRDefault="005A77C1" w:rsidP="00220E61">
            <w:pPr>
              <w:rPr>
                <w:rFonts w:eastAsia="Candara" w:cstheme="minorHAns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_tradnl"/>
              </w:rPr>
              <w:t>Revisor/a(es/as)</w:t>
            </w:r>
          </w:p>
        </w:tc>
        <w:tc>
          <w:tcPr>
            <w:tcW w:w="4140" w:type="dxa"/>
          </w:tcPr>
          <w:p w14:paraId="7C949DCB" w14:textId="77777777" w:rsidR="004722BA" w:rsidRPr="00723663" w:rsidRDefault="004722BA" w:rsidP="00220E61">
            <w:pPr>
              <w:rPr>
                <w:rFonts w:eastAsia="Candara" w:cstheme="minorHAnsi"/>
              </w:rPr>
            </w:pPr>
          </w:p>
        </w:tc>
        <w:tc>
          <w:tcPr>
            <w:tcW w:w="2340" w:type="dxa"/>
            <w:shd w:val="clear" w:color="auto" w:fill="E2EFD9" w:themeFill="accent6" w:themeFillTint="33"/>
          </w:tcPr>
          <w:p w14:paraId="6C766D87" w14:textId="77777777" w:rsidR="004722BA" w:rsidRPr="009F7F91" w:rsidRDefault="005A77C1" w:rsidP="00220E61">
            <w:pPr>
              <w:rPr>
                <w:rFonts w:eastAsia="Candara" w:cstheme="minorHAns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_tradnl"/>
              </w:rPr>
              <w:t>Fecha de revisión</w:t>
            </w:r>
          </w:p>
        </w:tc>
        <w:tc>
          <w:tcPr>
            <w:tcW w:w="2160" w:type="dxa"/>
          </w:tcPr>
          <w:p w14:paraId="1654CCC1" w14:textId="77777777" w:rsidR="004722BA" w:rsidRPr="00723663" w:rsidRDefault="004722BA" w:rsidP="00220E61">
            <w:pPr>
              <w:rPr>
                <w:rFonts w:eastAsia="Candara" w:cstheme="minorHAnsi"/>
              </w:rPr>
            </w:pPr>
          </w:p>
        </w:tc>
      </w:tr>
    </w:tbl>
    <w:p w14:paraId="48678F2E" w14:textId="521BE49D" w:rsidR="001974F0" w:rsidRPr="001974F0" w:rsidRDefault="001974F0" w:rsidP="00FC4BAE">
      <w:pPr>
        <w:ind w:right="-720"/>
        <w:rPr>
          <w:rFonts w:cstheme="minorHAnsi"/>
          <w:sz w:val="20"/>
          <w:szCs w:val="21"/>
        </w:rPr>
      </w:pPr>
    </w:p>
    <w:tbl>
      <w:tblPr>
        <w:tblStyle w:val="TableGrid"/>
        <w:tblW w:w="9985" w:type="dxa"/>
        <w:tblLayout w:type="fixed"/>
        <w:tblCellMar>
          <w:top w:w="43" w:type="dxa"/>
          <w:left w:w="86" w:type="dxa"/>
          <w:bottom w:w="43" w:type="dxa"/>
          <w:right w:w="86" w:type="dxa"/>
        </w:tblCellMar>
        <w:tblLook w:val="04A0" w:firstRow="1" w:lastRow="0" w:firstColumn="1" w:lastColumn="0" w:noHBand="0" w:noVBand="1"/>
      </w:tblPr>
      <w:tblGrid>
        <w:gridCol w:w="4410"/>
        <w:gridCol w:w="990"/>
        <w:gridCol w:w="900"/>
        <w:gridCol w:w="1170"/>
        <w:gridCol w:w="2515"/>
      </w:tblGrid>
      <w:tr w:rsidR="008E5B3E" w14:paraId="05016C06" w14:textId="09AC1A95" w:rsidTr="000C17EE">
        <w:trPr>
          <w:trHeight w:val="505"/>
        </w:trPr>
        <w:tc>
          <w:tcPr>
            <w:tcW w:w="4410" w:type="dxa"/>
            <w:tcBorders>
              <w:left w:val="nil"/>
            </w:tcBorders>
            <w:shd w:val="clear" w:color="auto" w:fill="E2EFD9" w:themeFill="accent6" w:themeFillTint="33"/>
            <w:vAlign w:val="center"/>
          </w:tcPr>
          <w:p w14:paraId="6C82C35F" w14:textId="77777777" w:rsidR="000C17EE" w:rsidRDefault="005A77C1" w:rsidP="00FC4BAE">
            <w:pPr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_tradnl"/>
              </w:rPr>
              <w:t xml:space="preserve">Objetivos de la lección </w:t>
            </w:r>
          </w:p>
          <w:p w14:paraId="3840F1B8" w14:textId="76FD3FBA" w:rsidR="00FC4BAE" w:rsidRPr="000C17EE" w:rsidRDefault="005A77C1" w:rsidP="00FC4BAE">
            <w:pPr>
              <w:rPr>
                <w:rFonts w:cstheme="minorHAnsi"/>
                <w:b/>
                <w:bCs/>
                <w:i/>
                <w:sz w:val="28"/>
                <w:szCs w:val="22"/>
              </w:rPr>
            </w:pPr>
            <w:r w:rsidRPr="000C17EE">
              <w:rPr>
                <w:rFonts w:ascii="Calibri" w:eastAsia="Calibri" w:hAnsi="Calibri" w:cs="Calibri"/>
                <w:b/>
                <w:bCs/>
                <w:i/>
                <w:szCs w:val="28"/>
                <w:lang w:val="es-ES_tradnl"/>
              </w:rPr>
              <w:t>(LO, por sus siglas en inglés)</w:t>
            </w:r>
          </w:p>
        </w:tc>
        <w:tc>
          <w:tcPr>
            <w:tcW w:w="990" w:type="dxa"/>
            <w:tcBorders>
              <w:left w:val="nil"/>
            </w:tcBorders>
            <w:shd w:val="clear" w:color="auto" w:fill="E2EFD9" w:themeFill="accent6" w:themeFillTint="33"/>
            <w:vAlign w:val="center"/>
          </w:tcPr>
          <w:p w14:paraId="2E85E60E" w14:textId="4B10CB44" w:rsidR="00FC4BAE" w:rsidRPr="00CB6A26" w:rsidRDefault="005A77C1" w:rsidP="00FC4BAE">
            <w:pPr>
              <w:rPr>
                <w:rFonts w:cstheme="minorHAns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No es evidente</w:t>
            </w:r>
          </w:p>
        </w:tc>
        <w:tc>
          <w:tcPr>
            <w:tcW w:w="900" w:type="dxa"/>
            <w:tcBorders>
              <w:left w:val="nil"/>
            </w:tcBorders>
            <w:shd w:val="clear" w:color="auto" w:fill="E2EFD9" w:themeFill="accent6" w:themeFillTint="33"/>
            <w:vAlign w:val="center"/>
          </w:tcPr>
          <w:p w14:paraId="61D76221" w14:textId="69E33D30" w:rsidR="00FC4BAE" w:rsidRPr="00CB6A26" w:rsidRDefault="005A77C1" w:rsidP="00FC4BAE">
            <w:pPr>
              <w:rPr>
                <w:rFonts w:cstheme="minorHAnsi"/>
                <w:b/>
                <w:bCs/>
                <w:sz w:val="20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Acercán</w:t>
            </w:r>
            <w:r w:rsidR="000C17E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dose</w:t>
            </w:r>
            <w:proofErr w:type="spellEnd"/>
          </w:p>
        </w:tc>
        <w:tc>
          <w:tcPr>
            <w:tcW w:w="1170" w:type="dxa"/>
            <w:tcBorders>
              <w:left w:val="nil"/>
            </w:tcBorders>
            <w:shd w:val="clear" w:color="auto" w:fill="E2EFD9" w:themeFill="accent6" w:themeFillTint="33"/>
            <w:vAlign w:val="center"/>
          </w:tcPr>
          <w:p w14:paraId="28445418" w14:textId="77777777" w:rsidR="00FC4BAE" w:rsidRPr="00CB6A26" w:rsidRDefault="005A77C1" w:rsidP="00FC4BAE">
            <w:pPr>
              <w:rPr>
                <w:rFonts w:cstheme="minorHAns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Claramente</w:t>
            </w:r>
          </w:p>
          <w:p w14:paraId="1EDC6AED" w14:textId="605ADF8E" w:rsidR="00FC4BAE" w:rsidRPr="00CB6A26" w:rsidRDefault="005A77C1" w:rsidP="00FC4BAE">
            <w:pPr>
              <w:rPr>
                <w:rFonts w:cstheme="minorHAns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evidente</w:t>
            </w:r>
          </w:p>
        </w:tc>
        <w:tc>
          <w:tcPr>
            <w:tcW w:w="2515" w:type="dxa"/>
            <w:tcBorders>
              <w:left w:val="nil"/>
            </w:tcBorders>
            <w:shd w:val="clear" w:color="auto" w:fill="E2EFD9" w:themeFill="accent6" w:themeFillTint="33"/>
            <w:vAlign w:val="center"/>
          </w:tcPr>
          <w:p w14:paraId="2A847E07" w14:textId="193F2554" w:rsidR="00FC4BAE" w:rsidRPr="001974F0" w:rsidRDefault="005A77C1" w:rsidP="00FC4BAE">
            <w:pPr>
              <w:rPr>
                <w:rFonts w:cstheme="minorHAnsi"/>
                <w:b/>
                <w:bCs/>
                <w:sz w:val="28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_tradnl"/>
              </w:rPr>
              <w:t>Comentar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_tradnl"/>
              </w:rPr>
              <w:t>ios/Notas</w:t>
            </w:r>
          </w:p>
        </w:tc>
      </w:tr>
      <w:tr w:rsidR="008E5B3E" w14:paraId="42F94D49" w14:textId="77777777" w:rsidTr="000C17EE">
        <w:tc>
          <w:tcPr>
            <w:tcW w:w="4410" w:type="dxa"/>
            <w:tcBorders>
              <w:left w:val="nil"/>
            </w:tcBorders>
            <w:shd w:val="clear" w:color="auto" w:fill="FFFFFF" w:themeFill="background1"/>
          </w:tcPr>
          <w:p w14:paraId="66ED4876" w14:textId="3CE4A82F" w:rsidR="00FC4BAE" w:rsidRPr="001974F0" w:rsidRDefault="005A77C1" w:rsidP="00FC4BAE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  <w:lang w:val="es-ES_tradnl"/>
              </w:rPr>
              <w:t>Los LO indican lo que los estudiantes serán capaces de hacer al final de la lección.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3801B487" w14:textId="77777777" w:rsidR="00FC4BAE" w:rsidRPr="001974F0" w:rsidRDefault="00FC4BAE" w:rsidP="00856ED9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34777AD5" w14:textId="77777777" w:rsidR="00FC4BAE" w:rsidRPr="001974F0" w:rsidRDefault="00FC4BAE" w:rsidP="00856ED9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66B00469" w14:textId="77777777" w:rsidR="00FC4BAE" w:rsidRPr="001974F0" w:rsidRDefault="00FC4BAE" w:rsidP="00856ED9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15" w:type="dxa"/>
            <w:vMerge w:val="restart"/>
            <w:tcBorders>
              <w:right w:val="nil"/>
            </w:tcBorders>
            <w:shd w:val="clear" w:color="auto" w:fill="FFFFFF" w:themeFill="background1"/>
          </w:tcPr>
          <w:p w14:paraId="09A6117B" w14:textId="77777777" w:rsidR="00FC4BAE" w:rsidRPr="001974F0" w:rsidRDefault="00FC4BAE" w:rsidP="00FC4BA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E5B3E" w14:paraId="5F1B3152" w14:textId="77777777" w:rsidTr="000C17EE">
        <w:tc>
          <w:tcPr>
            <w:tcW w:w="4410" w:type="dxa"/>
            <w:tcBorders>
              <w:left w:val="nil"/>
            </w:tcBorders>
            <w:shd w:val="clear" w:color="auto" w:fill="FFFFFF" w:themeFill="background1"/>
          </w:tcPr>
          <w:p w14:paraId="1367A16F" w14:textId="0D69BC61" w:rsidR="00FC4BAE" w:rsidRPr="001974F0" w:rsidRDefault="005A77C1" w:rsidP="00FC4BAE">
            <w:pPr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s-ES_tradnl"/>
              </w:rPr>
              <w:t>Los LO se alinean claramente con los estándares CCRSAE-ELA prioritarios para la unidad y los objetivos de la misma.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09A8E6F6" w14:textId="77777777" w:rsidR="00FC4BAE" w:rsidRPr="001974F0" w:rsidRDefault="00FC4BAE" w:rsidP="00856ED9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2FB1115B" w14:textId="77777777" w:rsidR="00FC4BAE" w:rsidRPr="001974F0" w:rsidRDefault="00FC4BAE" w:rsidP="00856ED9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6F3AD6C" w14:textId="77777777" w:rsidR="00FC4BAE" w:rsidRPr="001974F0" w:rsidRDefault="00FC4BAE" w:rsidP="00856ED9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15" w:type="dxa"/>
            <w:vMerge/>
            <w:tcBorders>
              <w:right w:val="nil"/>
            </w:tcBorders>
            <w:shd w:val="clear" w:color="auto" w:fill="FFFFFF" w:themeFill="background1"/>
          </w:tcPr>
          <w:p w14:paraId="3D50C826" w14:textId="77777777" w:rsidR="00FC4BAE" w:rsidRPr="001974F0" w:rsidRDefault="00FC4BAE" w:rsidP="00FC4BA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E5B3E" w14:paraId="786ABFD4" w14:textId="77777777" w:rsidTr="000C17EE">
        <w:tc>
          <w:tcPr>
            <w:tcW w:w="4410" w:type="dxa"/>
            <w:tcBorders>
              <w:left w:val="nil"/>
            </w:tcBorders>
            <w:shd w:val="clear" w:color="auto" w:fill="FFFFFF" w:themeFill="background1"/>
          </w:tcPr>
          <w:p w14:paraId="7D0D7A92" w14:textId="02DE18C6" w:rsidR="00FC4BAE" w:rsidRPr="001974F0" w:rsidRDefault="005A77C1" w:rsidP="00FC4BAE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  <w:lang w:val="es-ES_tradnl"/>
              </w:rPr>
              <w:t>Hay una cantidad realista de objetivos para el plazo.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0924303F" w14:textId="77777777" w:rsidR="00FC4BAE" w:rsidRPr="001974F0" w:rsidRDefault="00FC4BAE" w:rsidP="00856ED9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4C5BA871" w14:textId="77777777" w:rsidR="00FC4BAE" w:rsidRPr="001974F0" w:rsidRDefault="00FC4BAE" w:rsidP="00856ED9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7359E2CB" w14:textId="77777777" w:rsidR="00FC4BAE" w:rsidRPr="001974F0" w:rsidRDefault="00FC4BAE" w:rsidP="00856ED9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15" w:type="dxa"/>
            <w:vMerge/>
            <w:tcBorders>
              <w:right w:val="nil"/>
            </w:tcBorders>
            <w:shd w:val="clear" w:color="auto" w:fill="FFFFFF" w:themeFill="background1"/>
          </w:tcPr>
          <w:p w14:paraId="5A5E8D97" w14:textId="77777777" w:rsidR="00FC4BAE" w:rsidRPr="001974F0" w:rsidRDefault="00FC4BAE" w:rsidP="00FC4BA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E5B3E" w14:paraId="48F1BB04" w14:textId="77777777" w:rsidTr="000C17EE">
        <w:trPr>
          <w:trHeight w:val="388"/>
        </w:trPr>
        <w:tc>
          <w:tcPr>
            <w:tcW w:w="4410" w:type="dxa"/>
            <w:tcBorders>
              <w:left w:val="nil"/>
            </w:tcBorders>
            <w:shd w:val="clear" w:color="auto" w:fill="FFFFFF" w:themeFill="background1"/>
          </w:tcPr>
          <w:p w14:paraId="3F2E2074" w14:textId="433AFA55" w:rsidR="00FC4BAE" w:rsidRPr="001974F0" w:rsidRDefault="005A77C1" w:rsidP="00FC4BAE">
            <w:pPr>
              <w:rPr>
                <w:rFonts w:cstheme="minorHAnsi"/>
                <w:b/>
                <w:bCs/>
              </w:rPr>
            </w:pPr>
            <w:r>
              <w:rPr>
                <w:rFonts w:ascii="Calibri" w:eastAsia="Calibri" w:hAnsi="Calibri" w:cs="Calibri"/>
                <w:lang w:val="es-ES_tradnl"/>
              </w:rPr>
              <w:t>Los LO son evaluables.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679FD562" w14:textId="77777777" w:rsidR="00FC4BAE" w:rsidRPr="001974F0" w:rsidRDefault="00FC4BAE" w:rsidP="00856ED9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79CA093C" w14:textId="77777777" w:rsidR="00FC4BAE" w:rsidRPr="001974F0" w:rsidRDefault="00FC4BAE" w:rsidP="00856ED9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56D12D92" w14:textId="77777777" w:rsidR="00FC4BAE" w:rsidRPr="001974F0" w:rsidRDefault="00FC4BAE" w:rsidP="00856ED9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15" w:type="dxa"/>
            <w:vMerge/>
            <w:tcBorders>
              <w:right w:val="nil"/>
            </w:tcBorders>
            <w:shd w:val="clear" w:color="auto" w:fill="FFFFFF" w:themeFill="background1"/>
          </w:tcPr>
          <w:p w14:paraId="31CE0DBC" w14:textId="77777777" w:rsidR="00FC4BAE" w:rsidRPr="001974F0" w:rsidRDefault="00FC4BAE" w:rsidP="00FC4BA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E5B3E" w14:paraId="3F2D5881" w14:textId="77777777" w:rsidTr="000C17EE">
        <w:tc>
          <w:tcPr>
            <w:tcW w:w="4410" w:type="dxa"/>
            <w:tcBorders>
              <w:left w:val="nil"/>
            </w:tcBorders>
            <w:shd w:val="clear" w:color="auto" w:fill="E2EFD9" w:themeFill="accent6" w:themeFillTint="33"/>
            <w:vAlign w:val="center"/>
          </w:tcPr>
          <w:p w14:paraId="615DE7F7" w14:textId="456849F7" w:rsidR="00FC4BAE" w:rsidRPr="001974F0" w:rsidRDefault="005A77C1" w:rsidP="00FC4BAE">
            <w:pPr>
              <w:rPr>
                <w:rFonts w:cstheme="minorHAnsi"/>
                <w:b/>
                <w:bCs/>
                <w:sz w:val="28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_tradnl"/>
              </w:rPr>
              <w:t>Evaluación</w:t>
            </w:r>
          </w:p>
        </w:tc>
        <w:tc>
          <w:tcPr>
            <w:tcW w:w="990" w:type="dxa"/>
            <w:tcBorders>
              <w:left w:val="nil"/>
            </w:tcBorders>
            <w:shd w:val="clear" w:color="auto" w:fill="E2EFD9" w:themeFill="accent6" w:themeFillTint="33"/>
            <w:vAlign w:val="center"/>
          </w:tcPr>
          <w:p w14:paraId="6A98DDEC" w14:textId="77777777" w:rsidR="00FC4BAE" w:rsidRPr="00CB6A26" w:rsidRDefault="005A77C1" w:rsidP="00FC4BAE">
            <w:pPr>
              <w:rPr>
                <w:rFonts w:cstheme="minorHAns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No es evidente</w:t>
            </w:r>
          </w:p>
        </w:tc>
        <w:tc>
          <w:tcPr>
            <w:tcW w:w="900" w:type="dxa"/>
            <w:tcBorders>
              <w:left w:val="nil"/>
            </w:tcBorders>
            <w:shd w:val="clear" w:color="auto" w:fill="E2EFD9" w:themeFill="accent6" w:themeFillTint="33"/>
            <w:vAlign w:val="center"/>
          </w:tcPr>
          <w:p w14:paraId="058695DB" w14:textId="79A5E91F" w:rsidR="00FC4BAE" w:rsidRPr="00CB6A26" w:rsidRDefault="005A77C1" w:rsidP="00FC4BAE">
            <w:pPr>
              <w:rPr>
                <w:rFonts w:cstheme="minorHAnsi"/>
                <w:b/>
                <w:bCs/>
                <w:sz w:val="20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Acercán</w:t>
            </w:r>
            <w:r w:rsidR="0095076F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dose</w:t>
            </w:r>
            <w:proofErr w:type="spellEnd"/>
          </w:p>
        </w:tc>
        <w:tc>
          <w:tcPr>
            <w:tcW w:w="1170" w:type="dxa"/>
            <w:tcBorders>
              <w:left w:val="nil"/>
            </w:tcBorders>
            <w:shd w:val="clear" w:color="auto" w:fill="E2EFD9" w:themeFill="accent6" w:themeFillTint="33"/>
            <w:vAlign w:val="center"/>
          </w:tcPr>
          <w:p w14:paraId="172FB459" w14:textId="77777777" w:rsidR="00FC4BAE" w:rsidRPr="00CB6A26" w:rsidRDefault="005A77C1" w:rsidP="00FC4BAE">
            <w:pPr>
              <w:rPr>
                <w:rFonts w:cstheme="minorHAns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Claramente</w:t>
            </w:r>
          </w:p>
          <w:p w14:paraId="1C26803E" w14:textId="77777777" w:rsidR="00FC4BAE" w:rsidRPr="00CB6A26" w:rsidRDefault="005A77C1" w:rsidP="00FC4BAE">
            <w:pPr>
              <w:rPr>
                <w:rFonts w:cstheme="minorHAns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evidente</w:t>
            </w:r>
          </w:p>
        </w:tc>
        <w:tc>
          <w:tcPr>
            <w:tcW w:w="2515" w:type="dxa"/>
            <w:tcBorders>
              <w:left w:val="nil"/>
            </w:tcBorders>
            <w:shd w:val="clear" w:color="auto" w:fill="E2EFD9" w:themeFill="accent6" w:themeFillTint="33"/>
            <w:vAlign w:val="center"/>
          </w:tcPr>
          <w:p w14:paraId="0C12900F" w14:textId="77777777" w:rsidR="00FC4BAE" w:rsidRPr="001974F0" w:rsidRDefault="005A77C1" w:rsidP="00FC4BAE">
            <w:pPr>
              <w:rPr>
                <w:rFonts w:cstheme="minorHAnsi"/>
                <w:b/>
                <w:bCs/>
                <w:sz w:val="28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_tradnl"/>
              </w:rPr>
              <w:t>Comentarios/Notas</w:t>
            </w:r>
          </w:p>
        </w:tc>
      </w:tr>
      <w:tr w:rsidR="008E5B3E" w14:paraId="7605A1BA" w14:textId="6B1C2F97" w:rsidTr="000C17EE">
        <w:tc>
          <w:tcPr>
            <w:tcW w:w="4410" w:type="dxa"/>
            <w:tcBorders>
              <w:left w:val="nil"/>
            </w:tcBorders>
          </w:tcPr>
          <w:p w14:paraId="3D29CF3E" w14:textId="3F316555" w:rsidR="00FC4BAE" w:rsidRPr="001974F0" w:rsidRDefault="005A77C1" w:rsidP="00AA7330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  <w:lang w:val="es-ES_tradnl"/>
              </w:rPr>
              <w:t xml:space="preserve">Cada LO tiene una evaluación apropiada adjunta.  </w:t>
            </w:r>
          </w:p>
        </w:tc>
        <w:tc>
          <w:tcPr>
            <w:tcW w:w="990" w:type="dxa"/>
            <w:vAlign w:val="center"/>
          </w:tcPr>
          <w:p w14:paraId="08004708" w14:textId="77777777" w:rsidR="00FC4BAE" w:rsidRPr="001974F0" w:rsidRDefault="00FC4BAE" w:rsidP="00856ED9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0DB1B8A7" w14:textId="77777777" w:rsidR="00FC4BAE" w:rsidRPr="001974F0" w:rsidRDefault="00FC4BAE" w:rsidP="00856ED9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01D84636" w14:textId="77777777" w:rsidR="00FC4BAE" w:rsidRPr="001974F0" w:rsidRDefault="00FC4BAE" w:rsidP="00856ED9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15" w:type="dxa"/>
            <w:vMerge w:val="restart"/>
            <w:tcBorders>
              <w:right w:val="nil"/>
            </w:tcBorders>
          </w:tcPr>
          <w:p w14:paraId="335A9603" w14:textId="77777777" w:rsidR="00FC4BAE" w:rsidRPr="001974F0" w:rsidRDefault="00FC4BAE" w:rsidP="00FC4BA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E5B3E" w14:paraId="3F11B0D3" w14:textId="77777777" w:rsidTr="000C17EE">
        <w:tc>
          <w:tcPr>
            <w:tcW w:w="4410" w:type="dxa"/>
            <w:tcBorders>
              <w:left w:val="nil"/>
            </w:tcBorders>
            <w:shd w:val="clear" w:color="auto" w:fill="FFFFFF" w:themeFill="background1"/>
          </w:tcPr>
          <w:p w14:paraId="7770D15C" w14:textId="48EE9ABD" w:rsidR="00FC4BAE" w:rsidRPr="001974F0" w:rsidRDefault="005A77C1" w:rsidP="00FC4BAE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  <w:lang w:val="es-ES_tradnl"/>
              </w:rPr>
              <w:t>Los métodos y criterios de evaluación están claramente descritos y son adecuados.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3E1CA744" w14:textId="77777777" w:rsidR="00FC4BAE" w:rsidRPr="001974F0" w:rsidRDefault="00FC4BAE" w:rsidP="00856ED9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6C49A475" w14:textId="77777777" w:rsidR="00FC4BAE" w:rsidRPr="001974F0" w:rsidRDefault="00FC4BAE" w:rsidP="00856ED9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603704A7" w14:textId="77777777" w:rsidR="00FC4BAE" w:rsidRPr="001974F0" w:rsidRDefault="00FC4BAE" w:rsidP="00856ED9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15" w:type="dxa"/>
            <w:vMerge/>
            <w:tcBorders>
              <w:right w:val="nil"/>
            </w:tcBorders>
            <w:shd w:val="clear" w:color="auto" w:fill="FFFFFF" w:themeFill="background1"/>
          </w:tcPr>
          <w:p w14:paraId="39BA6717" w14:textId="77777777" w:rsidR="00FC4BAE" w:rsidRPr="001974F0" w:rsidRDefault="00FC4BAE" w:rsidP="00FC4BA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E5B3E" w14:paraId="301AE0B4" w14:textId="77777777" w:rsidTr="000C17EE">
        <w:tc>
          <w:tcPr>
            <w:tcW w:w="4410" w:type="dxa"/>
            <w:tcBorders>
              <w:left w:val="nil"/>
            </w:tcBorders>
            <w:shd w:val="clear" w:color="auto" w:fill="E2EFD9" w:themeFill="accent6" w:themeFillTint="33"/>
            <w:vAlign w:val="center"/>
          </w:tcPr>
          <w:p w14:paraId="6CDFEAEC" w14:textId="47DB837E" w:rsidR="00FC4BAE" w:rsidRPr="001974F0" w:rsidRDefault="005A77C1" w:rsidP="00FC4BAE">
            <w:pPr>
              <w:rPr>
                <w:rFonts w:cstheme="minorHAnsi"/>
                <w:b/>
                <w:bCs/>
                <w:sz w:val="28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_tradnl"/>
              </w:rPr>
              <w:t>Maniobras de instrucción</w:t>
            </w:r>
          </w:p>
        </w:tc>
        <w:tc>
          <w:tcPr>
            <w:tcW w:w="990" w:type="dxa"/>
            <w:tcBorders>
              <w:left w:val="nil"/>
            </w:tcBorders>
            <w:shd w:val="clear" w:color="auto" w:fill="E2EFD9" w:themeFill="accent6" w:themeFillTint="33"/>
            <w:vAlign w:val="center"/>
          </w:tcPr>
          <w:p w14:paraId="654456B8" w14:textId="77777777" w:rsidR="00FC4BAE" w:rsidRPr="00CB6A26" w:rsidRDefault="005A77C1" w:rsidP="00FC4BAE">
            <w:pPr>
              <w:rPr>
                <w:rFonts w:cstheme="minorHAns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No es evidente</w:t>
            </w:r>
          </w:p>
        </w:tc>
        <w:tc>
          <w:tcPr>
            <w:tcW w:w="900" w:type="dxa"/>
            <w:tcBorders>
              <w:left w:val="nil"/>
            </w:tcBorders>
            <w:shd w:val="clear" w:color="auto" w:fill="E2EFD9" w:themeFill="accent6" w:themeFillTint="33"/>
            <w:vAlign w:val="center"/>
          </w:tcPr>
          <w:p w14:paraId="09BFBBC5" w14:textId="211E5BA6" w:rsidR="00FC4BAE" w:rsidRPr="00CB6A26" w:rsidRDefault="005A77C1" w:rsidP="00FC4BAE">
            <w:pPr>
              <w:rPr>
                <w:rFonts w:cstheme="minorHAnsi"/>
                <w:b/>
                <w:bCs/>
                <w:sz w:val="20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Acercán</w:t>
            </w:r>
            <w:r w:rsidR="0095076F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dose</w:t>
            </w:r>
            <w:proofErr w:type="spellEnd"/>
          </w:p>
        </w:tc>
        <w:tc>
          <w:tcPr>
            <w:tcW w:w="1170" w:type="dxa"/>
            <w:tcBorders>
              <w:left w:val="nil"/>
            </w:tcBorders>
            <w:shd w:val="clear" w:color="auto" w:fill="E2EFD9" w:themeFill="accent6" w:themeFillTint="33"/>
            <w:vAlign w:val="center"/>
          </w:tcPr>
          <w:p w14:paraId="1B932FC3" w14:textId="77777777" w:rsidR="00FC4BAE" w:rsidRPr="00CB6A26" w:rsidRDefault="005A77C1" w:rsidP="00FC4BAE">
            <w:pPr>
              <w:rPr>
                <w:rFonts w:cstheme="minorHAns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Claramente</w:t>
            </w:r>
          </w:p>
          <w:p w14:paraId="789C1258" w14:textId="77777777" w:rsidR="00FC4BAE" w:rsidRPr="00CB6A26" w:rsidRDefault="005A77C1" w:rsidP="00FC4BAE">
            <w:pPr>
              <w:rPr>
                <w:rFonts w:cstheme="minorHAns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evidente</w:t>
            </w:r>
          </w:p>
        </w:tc>
        <w:tc>
          <w:tcPr>
            <w:tcW w:w="2515" w:type="dxa"/>
            <w:tcBorders>
              <w:left w:val="nil"/>
            </w:tcBorders>
            <w:shd w:val="clear" w:color="auto" w:fill="E2EFD9" w:themeFill="accent6" w:themeFillTint="33"/>
            <w:vAlign w:val="center"/>
          </w:tcPr>
          <w:p w14:paraId="1678B740" w14:textId="77777777" w:rsidR="00FC4BAE" w:rsidRPr="001974F0" w:rsidRDefault="005A77C1" w:rsidP="00FC4BAE">
            <w:pPr>
              <w:rPr>
                <w:rFonts w:cstheme="minorHAnsi"/>
                <w:b/>
                <w:bCs/>
                <w:sz w:val="28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_tradnl"/>
              </w:rPr>
              <w:t>Comentarios/Notas</w:t>
            </w:r>
          </w:p>
        </w:tc>
      </w:tr>
      <w:tr w:rsidR="008E5B3E" w14:paraId="1CC8DB33" w14:textId="3539C922" w:rsidTr="000C17EE">
        <w:tc>
          <w:tcPr>
            <w:tcW w:w="4410" w:type="dxa"/>
            <w:tcBorders>
              <w:left w:val="nil"/>
            </w:tcBorders>
          </w:tcPr>
          <w:p w14:paraId="03B5F833" w14:textId="5B8CB191" w:rsidR="00FC4BAE" w:rsidRPr="001974F0" w:rsidRDefault="005A77C1" w:rsidP="00FC4BAE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  <w:color w:val="000000"/>
                <w:lang w:val="es-ES_tradnl"/>
              </w:rPr>
              <w:t xml:space="preserve">Se pide a los maestros que se aseguren de que los estudiantes entienden </w:t>
            </w:r>
            <w:r>
              <w:rPr>
                <w:rFonts w:ascii="Calibri" w:eastAsia="Calibri" w:hAnsi="Calibri" w:cs="Calibri"/>
                <w:color w:val="000000"/>
                <w:lang w:val="es-ES_tradnl"/>
              </w:rPr>
              <w:t>cuál es el tema central de aprendizaje en cada lección y cómo se relaciona con la unidad más amplia (especialmente si los estudiantes se están preparando para un proyecto final).</w:t>
            </w:r>
          </w:p>
        </w:tc>
        <w:tc>
          <w:tcPr>
            <w:tcW w:w="990" w:type="dxa"/>
            <w:vAlign w:val="center"/>
          </w:tcPr>
          <w:p w14:paraId="76FF7D56" w14:textId="77777777" w:rsidR="00FC4BAE" w:rsidRPr="001974F0" w:rsidRDefault="00FC4BAE" w:rsidP="00856ED9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42785104" w14:textId="77777777" w:rsidR="00FC4BAE" w:rsidRPr="001974F0" w:rsidRDefault="00FC4BAE" w:rsidP="00856ED9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5FCD046F" w14:textId="77777777" w:rsidR="00FC4BAE" w:rsidRPr="001974F0" w:rsidRDefault="00FC4BAE" w:rsidP="00856ED9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15" w:type="dxa"/>
            <w:vMerge w:val="restart"/>
            <w:tcBorders>
              <w:right w:val="nil"/>
            </w:tcBorders>
          </w:tcPr>
          <w:p w14:paraId="04E5E13E" w14:textId="77777777" w:rsidR="00FC4BAE" w:rsidRPr="001974F0" w:rsidRDefault="00FC4BAE" w:rsidP="00FC4BA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E5B3E" w14:paraId="77758DA0" w14:textId="77777777" w:rsidTr="000C17EE">
        <w:tc>
          <w:tcPr>
            <w:tcW w:w="4410" w:type="dxa"/>
            <w:tcBorders>
              <w:left w:val="nil"/>
            </w:tcBorders>
            <w:shd w:val="clear" w:color="auto" w:fill="FFFFFF" w:themeFill="background1"/>
          </w:tcPr>
          <w:p w14:paraId="76886BBC" w14:textId="03167824" w:rsidR="00FC4BAE" w:rsidRPr="001974F0" w:rsidRDefault="005A77C1" w:rsidP="00FC4BAE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  <w:color w:val="000000"/>
                <w:lang w:val="es-ES_tradnl"/>
              </w:rPr>
              <w:t>Se pide a los maestros que repasen los conceptos clave de la(s) lección(es) anterior(es) al principio de la lección.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6A99F911" w14:textId="77777777" w:rsidR="00FC4BAE" w:rsidRPr="001974F0" w:rsidRDefault="00FC4BAE" w:rsidP="00856ED9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2FF4DF10" w14:textId="77777777" w:rsidR="00FC4BAE" w:rsidRPr="001974F0" w:rsidRDefault="00FC4BAE" w:rsidP="00856ED9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601E3324" w14:textId="77777777" w:rsidR="00FC4BAE" w:rsidRPr="001974F0" w:rsidRDefault="00FC4BAE" w:rsidP="00856ED9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15" w:type="dxa"/>
            <w:vMerge/>
            <w:tcBorders>
              <w:right w:val="nil"/>
            </w:tcBorders>
            <w:shd w:val="clear" w:color="auto" w:fill="FFFFFF" w:themeFill="background1"/>
          </w:tcPr>
          <w:p w14:paraId="019CCD1D" w14:textId="77777777" w:rsidR="00FC4BAE" w:rsidRPr="001974F0" w:rsidRDefault="00FC4BAE" w:rsidP="00FC4BA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E5B3E" w14:paraId="23FB3B40" w14:textId="77777777" w:rsidTr="000C17EE">
        <w:tc>
          <w:tcPr>
            <w:tcW w:w="4410" w:type="dxa"/>
            <w:tcBorders>
              <w:left w:val="nil"/>
            </w:tcBorders>
            <w:shd w:val="clear" w:color="auto" w:fill="FFFFFF" w:themeFill="background1"/>
          </w:tcPr>
          <w:p w14:paraId="61B418A9" w14:textId="0C05AB22" w:rsidR="00AA7330" w:rsidRDefault="005A77C1" w:rsidP="00FC4BAE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  <w:lang w:val="es-ES_tradnl"/>
              </w:rPr>
              <w:t xml:space="preserve">Hay una progresión clara y lógica de más </w:t>
            </w:r>
            <w:r>
              <w:rPr>
                <w:rFonts w:ascii="Calibri" w:eastAsia="Calibri" w:hAnsi="Calibri" w:cs="Calibri"/>
                <w:lang w:val="es-ES_tradnl"/>
              </w:rPr>
              <w:t xml:space="preserve">apuntalamiento a menos </w:t>
            </w:r>
          </w:p>
          <w:p w14:paraId="6E60CDC4" w14:textId="5826C082" w:rsidR="00FC4BAE" w:rsidRPr="001974F0" w:rsidRDefault="005A77C1" w:rsidP="00FC4BAE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  <w:lang w:val="es-ES_tradnl"/>
              </w:rPr>
              <w:lastRenderedPageBreak/>
              <w:t>("Yo hago", "Nosotros hacemos", "Tú haces")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12C2C66D" w14:textId="77777777" w:rsidR="00FC4BAE" w:rsidRPr="001974F0" w:rsidRDefault="00FC4BAE" w:rsidP="00856ED9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5542FE91" w14:textId="77777777" w:rsidR="00FC4BAE" w:rsidRPr="001974F0" w:rsidRDefault="00FC4BAE" w:rsidP="00856ED9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062CD8A5" w14:textId="77777777" w:rsidR="00FC4BAE" w:rsidRPr="001974F0" w:rsidRDefault="00FC4BAE" w:rsidP="00856ED9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15" w:type="dxa"/>
            <w:vMerge/>
            <w:tcBorders>
              <w:right w:val="nil"/>
            </w:tcBorders>
            <w:shd w:val="clear" w:color="auto" w:fill="FFFFFF" w:themeFill="background1"/>
          </w:tcPr>
          <w:p w14:paraId="017FEEDD" w14:textId="77777777" w:rsidR="00FC4BAE" w:rsidRPr="001974F0" w:rsidRDefault="00FC4BAE" w:rsidP="00FC4BA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E5B3E" w14:paraId="3BD53A32" w14:textId="77777777" w:rsidTr="000C17EE">
        <w:tc>
          <w:tcPr>
            <w:tcW w:w="4410" w:type="dxa"/>
            <w:tcBorders>
              <w:left w:val="nil"/>
            </w:tcBorders>
            <w:shd w:val="clear" w:color="auto" w:fill="FFFFFF" w:themeFill="background1"/>
          </w:tcPr>
          <w:p w14:paraId="432DDEE5" w14:textId="54DB7D8E" w:rsidR="00FC4BAE" w:rsidRPr="001974F0" w:rsidRDefault="005A77C1" w:rsidP="00FC4BAE">
            <w:pPr>
              <w:rPr>
                <w:rFonts w:cstheme="minorHAnsi"/>
                <w:b/>
                <w:bCs/>
              </w:rPr>
            </w:pPr>
            <w:r>
              <w:rPr>
                <w:rFonts w:ascii="Calibri" w:eastAsia="Calibri" w:hAnsi="Calibri" w:cs="Calibri"/>
                <w:lang w:val="es-ES_tradnl"/>
              </w:rPr>
              <w:t xml:space="preserve">La lección concluye de forma </w:t>
            </w:r>
            <w:r>
              <w:rPr>
                <w:rFonts w:ascii="Calibri" w:eastAsia="Calibri" w:hAnsi="Calibri" w:cs="Calibri"/>
                <w:lang w:val="es-ES_tradnl"/>
              </w:rPr>
              <w:t xml:space="preserve">que fomenta la reflexión de los estudiantes sobre su aprendizaje, desarrollando la </w:t>
            </w:r>
            <w:proofErr w:type="spellStart"/>
            <w:r>
              <w:rPr>
                <w:rFonts w:ascii="Calibri" w:eastAsia="Calibri" w:hAnsi="Calibri" w:cs="Calibri"/>
                <w:lang w:val="es-ES_tradnl"/>
              </w:rPr>
              <w:t>metacognición</w:t>
            </w:r>
            <w:proofErr w:type="spellEnd"/>
            <w:r>
              <w:rPr>
                <w:rFonts w:ascii="Calibri" w:eastAsia="Calibri" w:hAnsi="Calibri" w:cs="Calibri"/>
                <w:lang w:val="es-ES_tradnl"/>
              </w:rPr>
              <w:t xml:space="preserve"> y la transferencia del aprendizaje a contextos de la vida real.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51CCCCC2" w14:textId="77777777" w:rsidR="00FC4BAE" w:rsidRPr="001974F0" w:rsidRDefault="00FC4BAE" w:rsidP="00856ED9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38D818F3" w14:textId="77777777" w:rsidR="00FC4BAE" w:rsidRPr="001974F0" w:rsidRDefault="00FC4BAE" w:rsidP="00856ED9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55420063" w14:textId="77777777" w:rsidR="00FC4BAE" w:rsidRPr="001974F0" w:rsidRDefault="00FC4BAE" w:rsidP="00856ED9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15" w:type="dxa"/>
            <w:vMerge/>
            <w:tcBorders>
              <w:right w:val="nil"/>
            </w:tcBorders>
            <w:shd w:val="clear" w:color="auto" w:fill="FFFFFF" w:themeFill="background1"/>
          </w:tcPr>
          <w:p w14:paraId="6015B532" w14:textId="77777777" w:rsidR="00FC4BAE" w:rsidRPr="001974F0" w:rsidRDefault="00FC4BAE" w:rsidP="00FC4BA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E5B3E" w14:paraId="67B4C37D" w14:textId="77777777" w:rsidTr="000C17EE">
        <w:trPr>
          <w:trHeight w:val="307"/>
        </w:trPr>
        <w:tc>
          <w:tcPr>
            <w:tcW w:w="4410" w:type="dxa"/>
            <w:tcBorders>
              <w:left w:val="nil"/>
            </w:tcBorders>
            <w:shd w:val="clear" w:color="auto" w:fill="E2EFD9" w:themeFill="accent6" w:themeFillTint="33"/>
            <w:vAlign w:val="center"/>
          </w:tcPr>
          <w:p w14:paraId="6F537B58" w14:textId="3573DC7F" w:rsidR="00FC4BAE" w:rsidRPr="001974F0" w:rsidRDefault="005A77C1" w:rsidP="00FC4BAE">
            <w:pPr>
              <w:rPr>
                <w:rFonts w:cstheme="minorHAnsi"/>
                <w:b/>
                <w:bCs/>
                <w:sz w:val="28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_tradnl"/>
              </w:rPr>
              <w:t>Actividades</w:t>
            </w:r>
          </w:p>
        </w:tc>
        <w:tc>
          <w:tcPr>
            <w:tcW w:w="990" w:type="dxa"/>
            <w:tcBorders>
              <w:left w:val="nil"/>
            </w:tcBorders>
            <w:shd w:val="clear" w:color="auto" w:fill="E2EFD9" w:themeFill="accent6" w:themeFillTint="33"/>
            <w:vAlign w:val="center"/>
          </w:tcPr>
          <w:p w14:paraId="70AFC2FF" w14:textId="77777777" w:rsidR="00FC4BAE" w:rsidRPr="00CB6A26" w:rsidRDefault="005A77C1" w:rsidP="00FC4BAE">
            <w:pPr>
              <w:rPr>
                <w:rFonts w:cstheme="minorHAns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No es evidente</w:t>
            </w:r>
          </w:p>
        </w:tc>
        <w:tc>
          <w:tcPr>
            <w:tcW w:w="900" w:type="dxa"/>
            <w:tcBorders>
              <w:left w:val="nil"/>
            </w:tcBorders>
            <w:shd w:val="clear" w:color="auto" w:fill="E2EFD9" w:themeFill="accent6" w:themeFillTint="33"/>
            <w:vAlign w:val="center"/>
          </w:tcPr>
          <w:p w14:paraId="21D89D5C" w14:textId="718BACBA" w:rsidR="00FC4BAE" w:rsidRPr="00CB6A26" w:rsidRDefault="005A77C1" w:rsidP="00FC4BAE">
            <w:pPr>
              <w:rPr>
                <w:rFonts w:cstheme="minorHAnsi"/>
                <w:b/>
                <w:bCs/>
                <w:sz w:val="20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Acercán</w:t>
            </w:r>
            <w:r w:rsidR="0095076F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dose</w:t>
            </w:r>
            <w:proofErr w:type="spellEnd"/>
          </w:p>
        </w:tc>
        <w:tc>
          <w:tcPr>
            <w:tcW w:w="1170" w:type="dxa"/>
            <w:tcBorders>
              <w:left w:val="nil"/>
            </w:tcBorders>
            <w:shd w:val="clear" w:color="auto" w:fill="E2EFD9" w:themeFill="accent6" w:themeFillTint="33"/>
            <w:vAlign w:val="center"/>
          </w:tcPr>
          <w:p w14:paraId="0E199B7B" w14:textId="77777777" w:rsidR="00FC4BAE" w:rsidRPr="00CB6A26" w:rsidRDefault="005A77C1" w:rsidP="00FC4BAE">
            <w:pPr>
              <w:rPr>
                <w:rFonts w:cstheme="minorHAns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Claramente</w:t>
            </w:r>
          </w:p>
          <w:p w14:paraId="076E74FC" w14:textId="77777777" w:rsidR="00FC4BAE" w:rsidRPr="00CB6A26" w:rsidRDefault="005A77C1" w:rsidP="00FC4BAE">
            <w:pPr>
              <w:rPr>
                <w:rFonts w:cstheme="minorHAns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evidente</w:t>
            </w:r>
          </w:p>
        </w:tc>
        <w:tc>
          <w:tcPr>
            <w:tcW w:w="2515" w:type="dxa"/>
            <w:tcBorders>
              <w:left w:val="nil"/>
            </w:tcBorders>
            <w:shd w:val="clear" w:color="auto" w:fill="E2EFD9" w:themeFill="accent6" w:themeFillTint="33"/>
            <w:vAlign w:val="center"/>
          </w:tcPr>
          <w:p w14:paraId="338A9CF9" w14:textId="77777777" w:rsidR="00FC4BAE" w:rsidRPr="001974F0" w:rsidRDefault="005A77C1" w:rsidP="00FC4BAE">
            <w:pPr>
              <w:rPr>
                <w:rFonts w:cstheme="minorHAnsi"/>
                <w:b/>
                <w:bCs/>
                <w:sz w:val="28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_tradnl"/>
              </w:rPr>
              <w:t>Comentarios/Notas</w:t>
            </w:r>
          </w:p>
        </w:tc>
      </w:tr>
      <w:tr w:rsidR="008E5B3E" w14:paraId="06844484" w14:textId="77777777" w:rsidTr="000C17EE">
        <w:tc>
          <w:tcPr>
            <w:tcW w:w="4410" w:type="dxa"/>
            <w:tcBorders>
              <w:left w:val="nil"/>
            </w:tcBorders>
            <w:shd w:val="clear" w:color="auto" w:fill="FFFFFF" w:themeFill="background1"/>
          </w:tcPr>
          <w:p w14:paraId="6C843289" w14:textId="74D7DB34" w:rsidR="00FC4BAE" w:rsidRPr="001974F0" w:rsidRDefault="005A77C1" w:rsidP="00FC4BAE">
            <w:pPr>
              <w:rPr>
                <w:rFonts w:ascii="Calibri" w:eastAsia="Calibri" w:hAnsi="Calibri" w:cs="Calibri"/>
                <w:b/>
                <w:bCs/>
                <w:color w:val="000000"/>
                <w:lang w:val="es-ES_tradnl"/>
              </w:rPr>
            </w:pPr>
            <w:r>
              <w:rPr>
                <w:rFonts w:ascii="Calibri" w:eastAsia="Calibri" w:hAnsi="Calibri" w:cs="Calibri"/>
                <w:color w:val="000000"/>
                <w:lang w:val="es-ES_tradnl"/>
              </w:rPr>
              <w:t xml:space="preserve">Las actividades se centran en la comprensión y/o la producción de textos, haciendo hincapié en al menos uno de los </w:t>
            </w:r>
            <w:hyperlink r:id="rId7" w:history="1">
              <w:r>
                <w:rPr>
                  <w:rFonts w:ascii="Calibri" w:eastAsia="Calibri" w:hAnsi="Calibri" w:cs="Calibri"/>
                  <w:color w:val="0563C1"/>
                  <w:u w:val="single"/>
                  <w:lang w:val="es-ES_tradnl"/>
                </w:rPr>
                <w:t>tres cambios de instrucción de ELA</w:t>
              </w:r>
            </w:hyperlink>
            <w:r>
              <w:rPr>
                <w:rFonts w:ascii="Calibri" w:eastAsia="Calibri" w:hAnsi="Calibri" w:cs="Calibri"/>
                <w:color w:val="000000"/>
                <w:lang w:val="es-ES_tradnl"/>
              </w:rPr>
              <w:t xml:space="preserve"> (atraer el lenguaje académico, centrarse en la e</w:t>
            </w:r>
            <w:r>
              <w:rPr>
                <w:rFonts w:ascii="Calibri" w:eastAsia="Calibri" w:hAnsi="Calibri" w:cs="Calibri"/>
                <w:color w:val="000000"/>
                <w:lang w:val="es-ES_tradnl"/>
              </w:rPr>
              <w:t>videncia, desarrollar el conocimiento).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26939906" w14:textId="77777777" w:rsidR="00FC4BAE" w:rsidRPr="001974F0" w:rsidRDefault="00FC4BAE" w:rsidP="00856ED9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07623A59" w14:textId="77777777" w:rsidR="00FC4BAE" w:rsidRPr="001974F0" w:rsidRDefault="00FC4BAE" w:rsidP="00856ED9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5E652087" w14:textId="77777777" w:rsidR="00FC4BAE" w:rsidRPr="001974F0" w:rsidRDefault="00FC4BAE" w:rsidP="00856ED9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15" w:type="dxa"/>
            <w:vMerge w:val="restart"/>
            <w:tcBorders>
              <w:right w:val="nil"/>
            </w:tcBorders>
            <w:shd w:val="clear" w:color="auto" w:fill="FFFFFF" w:themeFill="background1"/>
          </w:tcPr>
          <w:p w14:paraId="689DBDB9" w14:textId="77777777" w:rsidR="00FC4BAE" w:rsidRPr="001974F0" w:rsidRDefault="00FC4BAE" w:rsidP="00FC4BA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E5B3E" w14:paraId="18186B50" w14:textId="77777777" w:rsidTr="000C17EE">
        <w:tc>
          <w:tcPr>
            <w:tcW w:w="4410" w:type="dxa"/>
            <w:tcBorders>
              <w:left w:val="nil"/>
            </w:tcBorders>
          </w:tcPr>
          <w:p w14:paraId="297FFC4C" w14:textId="55B93A6E" w:rsidR="00FC4BAE" w:rsidRPr="001974F0" w:rsidRDefault="005A77C1" w:rsidP="00FC4BAE">
            <w:pPr>
              <w:rPr>
                <w:rFonts w:eastAsia="Times New Roman" w:cstheme="minorHAns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s-ES_tradnl"/>
              </w:rPr>
              <w:t xml:space="preserve">Las actividades son adecuadas y pertinentes para los alumnos como adultos y están contextualizadas en textos, temas y/o tareas de la </w:t>
            </w:r>
            <w:r>
              <w:rPr>
                <w:rFonts w:ascii="Calibri" w:eastAsia="Calibri" w:hAnsi="Calibri" w:cs="Calibri"/>
                <w:color w:val="000000"/>
                <w:lang w:val="es-ES_tradnl"/>
              </w:rPr>
              <w:t>vida real.</w:t>
            </w:r>
          </w:p>
        </w:tc>
        <w:tc>
          <w:tcPr>
            <w:tcW w:w="990" w:type="dxa"/>
            <w:vAlign w:val="center"/>
          </w:tcPr>
          <w:p w14:paraId="2DFEBA2A" w14:textId="77777777" w:rsidR="00FC4BAE" w:rsidRPr="001974F0" w:rsidRDefault="00FC4BAE" w:rsidP="00856ED9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2038ACD5" w14:textId="77777777" w:rsidR="00FC4BAE" w:rsidRPr="001974F0" w:rsidRDefault="00FC4BAE" w:rsidP="00856ED9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394B3D79" w14:textId="77777777" w:rsidR="00FC4BAE" w:rsidRPr="001974F0" w:rsidRDefault="00FC4BAE" w:rsidP="00856ED9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15" w:type="dxa"/>
            <w:vMerge/>
            <w:tcBorders>
              <w:right w:val="nil"/>
            </w:tcBorders>
          </w:tcPr>
          <w:p w14:paraId="1682197C" w14:textId="77777777" w:rsidR="00FC4BAE" w:rsidRPr="001974F0" w:rsidRDefault="00FC4BAE" w:rsidP="00FC4BA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E5B3E" w14:paraId="4A5B27E4" w14:textId="77777777" w:rsidTr="000C17EE">
        <w:tc>
          <w:tcPr>
            <w:tcW w:w="4410" w:type="dxa"/>
            <w:tcBorders>
              <w:left w:val="nil"/>
            </w:tcBorders>
            <w:shd w:val="clear" w:color="auto" w:fill="FFFFFF" w:themeFill="background1"/>
          </w:tcPr>
          <w:p w14:paraId="231BE8A8" w14:textId="77777777" w:rsidR="00AA7330" w:rsidRDefault="005A77C1" w:rsidP="00FC4BAE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  <w:lang w:val="es-ES_tradnl"/>
              </w:rPr>
              <w:t xml:space="preserve">Los estudiantes experimentan múltiples tipos de interacciones durante la lección </w:t>
            </w:r>
          </w:p>
          <w:p w14:paraId="7280001C" w14:textId="27C09B8B" w:rsidR="00FC4BAE" w:rsidRPr="001974F0" w:rsidRDefault="005A77C1" w:rsidP="00FC4BAE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  <w:lang w:val="es-ES_tradnl"/>
              </w:rPr>
              <w:t>(por</w:t>
            </w:r>
            <w:r>
              <w:rPr>
                <w:rFonts w:ascii="Calibri" w:eastAsia="Calibri" w:hAnsi="Calibri" w:cs="Calibri"/>
                <w:lang w:val="es-ES_tradnl"/>
              </w:rPr>
              <w:t xml:space="preserve"> ejemplo, grupo entero, grupos pequeños, parejas).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339115D4" w14:textId="77777777" w:rsidR="00FC4BAE" w:rsidRPr="001974F0" w:rsidRDefault="00FC4BAE" w:rsidP="00856ED9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5FFF2FF8" w14:textId="77777777" w:rsidR="00FC4BAE" w:rsidRPr="001974F0" w:rsidRDefault="00FC4BAE" w:rsidP="00856ED9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5BE021A5" w14:textId="77777777" w:rsidR="00FC4BAE" w:rsidRPr="001974F0" w:rsidRDefault="00FC4BAE" w:rsidP="00856ED9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15" w:type="dxa"/>
            <w:vMerge/>
            <w:tcBorders>
              <w:right w:val="nil"/>
            </w:tcBorders>
            <w:shd w:val="clear" w:color="auto" w:fill="FFFFFF" w:themeFill="background1"/>
          </w:tcPr>
          <w:p w14:paraId="4077AE01" w14:textId="77777777" w:rsidR="00FC4BAE" w:rsidRPr="001974F0" w:rsidRDefault="00FC4BAE" w:rsidP="00FC4BA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E5B3E" w14:paraId="34A2E4B0" w14:textId="77777777" w:rsidTr="000C17EE">
        <w:trPr>
          <w:trHeight w:val="766"/>
        </w:trPr>
        <w:tc>
          <w:tcPr>
            <w:tcW w:w="4410" w:type="dxa"/>
            <w:tcBorders>
              <w:left w:val="nil"/>
            </w:tcBorders>
            <w:shd w:val="clear" w:color="auto" w:fill="FFFFFF" w:themeFill="background1"/>
          </w:tcPr>
          <w:p w14:paraId="21EF7DB3" w14:textId="53B39F75" w:rsidR="00FC4BAE" w:rsidRPr="001974F0" w:rsidRDefault="005A77C1" w:rsidP="00FC4BAE">
            <w:pPr>
              <w:rPr>
                <w:rFonts w:cstheme="minorHAnsi"/>
                <w:b/>
                <w:bCs/>
              </w:rPr>
            </w:pPr>
            <w:r>
              <w:rPr>
                <w:rFonts w:ascii="Calibri" w:eastAsia="Calibri" w:hAnsi="Calibri" w:cs="Calibri"/>
                <w:lang w:val="es-ES_tradnl"/>
              </w:rPr>
              <w:t>Los estudiantes utilizan herramientas tecnológicas y hay una clara correspondencia entre la herramienta y la tarea.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7BB60BAC" w14:textId="77777777" w:rsidR="00FC4BAE" w:rsidRPr="001974F0" w:rsidRDefault="00FC4BAE" w:rsidP="00856ED9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11EAC8E9" w14:textId="77777777" w:rsidR="00FC4BAE" w:rsidRPr="001974F0" w:rsidRDefault="00FC4BAE" w:rsidP="00856ED9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772A5D32" w14:textId="77777777" w:rsidR="00FC4BAE" w:rsidRPr="001974F0" w:rsidRDefault="00FC4BAE" w:rsidP="00856ED9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15" w:type="dxa"/>
            <w:vMerge/>
            <w:tcBorders>
              <w:right w:val="nil"/>
            </w:tcBorders>
            <w:shd w:val="clear" w:color="auto" w:fill="FFFFFF" w:themeFill="background1"/>
          </w:tcPr>
          <w:p w14:paraId="2F463D1A" w14:textId="77777777" w:rsidR="00FC4BAE" w:rsidRPr="001974F0" w:rsidRDefault="00FC4BAE" w:rsidP="00FC4BA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E5B3E" w14:paraId="35191327" w14:textId="77777777" w:rsidTr="000C17EE">
        <w:tc>
          <w:tcPr>
            <w:tcW w:w="4410" w:type="dxa"/>
            <w:tcBorders>
              <w:left w:val="nil"/>
            </w:tcBorders>
            <w:shd w:val="clear" w:color="auto" w:fill="E2EFD9" w:themeFill="accent6" w:themeFillTint="33"/>
          </w:tcPr>
          <w:p w14:paraId="1D5FD9F0" w14:textId="3BAD6B9B" w:rsidR="00FC4BAE" w:rsidRPr="001974F0" w:rsidRDefault="005A77C1" w:rsidP="00FC4BAE">
            <w:pPr>
              <w:rPr>
                <w:rFonts w:cstheme="minorHAnsi"/>
                <w:b/>
                <w:bCs/>
                <w:sz w:val="28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_tradnl"/>
              </w:rPr>
              <w:t>Satisfacer las necesidades individuales de los estudiantes</w:t>
            </w:r>
          </w:p>
        </w:tc>
        <w:tc>
          <w:tcPr>
            <w:tcW w:w="990" w:type="dxa"/>
            <w:tcBorders>
              <w:left w:val="nil"/>
            </w:tcBorders>
            <w:shd w:val="clear" w:color="auto" w:fill="E2EFD9" w:themeFill="accent6" w:themeFillTint="33"/>
            <w:vAlign w:val="center"/>
          </w:tcPr>
          <w:p w14:paraId="013884B0" w14:textId="77777777" w:rsidR="00FC4BAE" w:rsidRPr="00CB6A26" w:rsidRDefault="005A77C1" w:rsidP="00FC4BAE">
            <w:pPr>
              <w:rPr>
                <w:rFonts w:cstheme="minorHAns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No es evidente</w:t>
            </w:r>
          </w:p>
        </w:tc>
        <w:tc>
          <w:tcPr>
            <w:tcW w:w="900" w:type="dxa"/>
            <w:tcBorders>
              <w:left w:val="nil"/>
            </w:tcBorders>
            <w:shd w:val="clear" w:color="auto" w:fill="E2EFD9" w:themeFill="accent6" w:themeFillTint="33"/>
            <w:vAlign w:val="center"/>
          </w:tcPr>
          <w:p w14:paraId="704705C3" w14:textId="15BE5D7F" w:rsidR="00FC4BAE" w:rsidRPr="00CB6A26" w:rsidRDefault="005A77C1" w:rsidP="00FC4BAE">
            <w:pPr>
              <w:rPr>
                <w:rFonts w:cstheme="minorHAnsi"/>
                <w:b/>
                <w:bCs/>
                <w:sz w:val="20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Acercán</w:t>
            </w:r>
            <w:r w:rsidR="0095076F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dose</w:t>
            </w:r>
            <w:proofErr w:type="spellEnd"/>
          </w:p>
        </w:tc>
        <w:tc>
          <w:tcPr>
            <w:tcW w:w="1170" w:type="dxa"/>
            <w:tcBorders>
              <w:left w:val="nil"/>
            </w:tcBorders>
            <w:shd w:val="clear" w:color="auto" w:fill="E2EFD9" w:themeFill="accent6" w:themeFillTint="33"/>
            <w:vAlign w:val="center"/>
          </w:tcPr>
          <w:p w14:paraId="6FB50206" w14:textId="77777777" w:rsidR="00FC4BAE" w:rsidRPr="00CB6A26" w:rsidRDefault="005A77C1" w:rsidP="00FC4BAE">
            <w:pPr>
              <w:rPr>
                <w:rFonts w:cstheme="minorHAns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Claramente</w:t>
            </w:r>
          </w:p>
          <w:p w14:paraId="0E1B930C" w14:textId="77777777" w:rsidR="00FC4BAE" w:rsidRPr="00CB6A26" w:rsidRDefault="005A77C1" w:rsidP="00FC4BAE">
            <w:pPr>
              <w:rPr>
                <w:rFonts w:cstheme="minorHAns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evidente</w:t>
            </w:r>
          </w:p>
        </w:tc>
        <w:tc>
          <w:tcPr>
            <w:tcW w:w="2515" w:type="dxa"/>
            <w:tcBorders>
              <w:left w:val="nil"/>
            </w:tcBorders>
            <w:shd w:val="clear" w:color="auto" w:fill="E2EFD9" w:themeFill="accent6" w:themeFillTint="33"/>
            <w:vAlign w:val="center"/>
          </w:tcPr>
          <w:p w14:paraId="52E4F85E" w14:textId="77777777" w:rsidR="00FC4BAE" w:rsidRPr="001974F0" w:rsidRDefault="005A77C1" w:rsidP="00FC4BAE">
            <w:pPr>
              <w:rPr>
                <w:rFonts w:cstheme="minorHAnsi"/>
                <w:b/>
                <w:bCs/>
                <w:sz w:val="28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_tradnl"/>
              </w:rPr>
              <w:t>Comentarios/Notas</w:t>
            </w:r>
          </w:p>
        </w:tc>
      </w:tr>
      <w:tr w:rsidR="008E5B3E" w14:paraId="47095296" w14:textId="5AD48C26" w:rsidTr="000C17EE">
        <w:tc>
          <w:tcPr>
            <w:tcW w:w="4410" w:type="dxa"/>
            <w:tcBorders>
              <w:left w:val="nil"/>
            </w:tcBorders>
          </w:tcPr>
          <w:p w14:paraId="511A4C36" w14:textId="6094BF9B" w:rsidR="00FC4BAE" w:rsidRPr="001974F0" w:rsidRDefault="005A77C1" w:rsidP="00FC4BAE">
            <w:pPr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s-ES_tradnl"/>
              </w:rPr>
              <w:t xml:space="preserve">Se ofrecen opciones (por ejemplo, para los textos, para las actividades, </w:t>
            </w:r>
            <w:r>
              <w:rPr>
                <w:rFonts w:ascii="Calibri" w:eastAsia="Calibri" w:hAnsi="Calibri" w:cs="Calibri"/>
                <w:color w:val="000000"/>
                <w:lang w:val="es-ES_tradnl"/>
              </w:rPr>
              <w:t>para la evaluación) para los estudiantes que se desempeñan en diferentes niveles.</w:t>
            </w:r>
          </w:p>
        </w:tc>
        <w:tc>
          <w:tcPr>
            <w:tcW w:w="990" w:type="dxa"/>
            <w:vAlign w:val="center"/>
          </w:tcPr>
          <w:p w14:paraId="78EAA654" w14:textId="77777777" w:rsidR="00FC4BAE" w:rsidRPr="001974F0" w:rsidRDefault="00FC4BAE" w:rsidP="00856ED9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5CFBE83D" w14:textId="77777777" w:rsidR="00FC4BAE" w:rsidRPr="001974F0" w:rsidRDefault="00FC4BAE" w:rsidP="00856ED9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09006D20" w14:textId="77777777" w:rsidR="00FC4BAE" w:rsidRPr="001974F0" w:rsidRDefault="00FC4BAE" w:rsidP="00856ED9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15" w:type="dxa"/>
            <w:vMerge w:val="restart"/>
            <w:tcBorders>
              <w:right w:val="nil"/>
            </w:tcBorders>
          </w:tcPr>
          <w:p w14:paraId="27116C97" w14:textId="77777777" w:rsidR="00FC4BAE" w:rsidRPr="001974F0" w:rsidRDefault="00FC4BAE" w:rsidP="00FC4BA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E5B3E" w14:paraId="551A3910" w14:textId="77777777" w:rsidTr="000C17EE">
        <w:tc>
          <w:tcPr>
            <w:tcW w:w="4410" w:type="dxa"/>
            <w:tcBorders>
              <w:left w:val="nil"/>
            </w:tcBorders>
            <w:shd w:val="clear" w:color="auto" w:fill="FFFFFF" w:themeFill="background1"/>
          </w:tcPr>
          <w:p w14:paraId="1539E561" w14:textId="60F860A8" w:rsidR="00FC4BAE" w:rsidRPr="001974F0" w:rsidRDefault="005A77C1" w:rsidP="00FC4BAE">
            <w:pPr>
              <w:rPr>
                <w:rFonts w:ascii="Calibri" w:eastAsia="Calibri" w:hAnsi="Calibri" w:cs="Calibri"/>
                <w:lang w:val="es-ES_tradnl"/>
              </w:rPr>
            </w:pPr>
            <w:hyperlink r:id="rId8" w:history="1">
              <w:r>
                <w:rPr>
                  <w:rFonts w:ascii="Calibri" w:eastAsia="Calibri" w:hAnsi="Calibri" w:cs="Calibri"/>
                  <w:color w:val="0563C1"/>
                  <w:u w:val="single"/>
                  <w:lang w:val="es-ES_tradnl"/>
                </w:rPr>
                <w:t>EBRI de nivel</w:t>
              </w:r>
              <w:r>
                <w:rPr>
                  <w:rFonts w:ascii="Calibri" w:eastAsia="Calibri" w:hAnsi="Calibri" w:cs="Calibri"/>
                  <w:color w:val="0563C1"/>
                  <w:u w:val="single"/>
                  <w:lang w:val="es-ES_tradnl"/>
                </w:rPr>
                <w:t xml:space="preserve"> adecuado</w:t>
              </w:r>
            </w:hyperlink>
            <w:r>
              <w:rPr>
                <w:rFonts w:ascii="Calibri" w:eastAsia="Calibri" w:hAnsi="Calibri" w:cs="Calibri"/>
                <w:lang w:val="es-ES_tradnl"/>
              </w:rPr>
              <w:t xml:space="preserve"> se incluye de manera ejemplar. 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69216FBC" w14:textId="77777777" w:rsidR="00FC4BAE" w:rsidRPr="001974F0" w:rsidRDefault="00FC4BAE" w:rsidP="00856ED9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42C873A9" w14:textId="77777777" w:rsidR="00FC4BAE" w:rsidRPr="001974F0" w:rsidRDefault="00FC4BAE" w:rsidP="00856ED9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1F09F79C" w14:textId="77777777" w:rsidR="00FC4BAE" w:rsidRPr="001974F0" w:rsidRDefault="00FC4BAE" w:rsidP="00856ED9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15" w:type="dxa"/>
            <w:vMerge/>
            <w:tcBorders>
              <w:right w:val="nil"/>
            </w:tcBorders>
            <w:shd w:val="clear" w:color="auto" w:fill="FFFFFF" w:themeFill="background1"/>
          </w:tcPr>
          <w:p w14:paraId="5C6CCDA6" w14:textId="77777777" w:rsidR="00FC4BAE" w:rsidRPr="001974F0" w:rsidRDefault="00FC4BAE" w:rsidP="00FC4BA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E5B3E" w14:paraId="46A48E2D" w14:textId="77777777" w:rsidTr="000C17EE">
        <w:tc>
          <w:tcPr>
            <w:tcW w:w="4410" w:type="dxa"/>
            <w:tcBorders>
              <w:left w:val="nil"/>
            </w:tcBorders>
            <w:shd w:val="clear" w:color="auto" w:fill="FFFFFF" w:themeFill="background1"/>
          </w:tcPr>
          <w:p w14:paraId="31BC28F9" w14:textId="2613565B" w:rsidR="00FC4BAE" w:rsidRPr="001974F0" w:rsidRDefault="005A77C1" w:rsidP="00FC4BAE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  <w:lang w:val="es-ES_tradnl"/>
              </w:rPr>
              <w:t xml:space="preserve">Los diferentes tipos de personas y perspectivas </w:t>
            </w:r>
            <w:r>
              <w:rPr>
                <w:rFonts w:ascii="Calibri" w:eastAsia="Calibri" w:hAnsi="Calibri" w:cs="Calibri"/>
                <w:lang w:val="es-ES_tradnl"/>
              </w:rPr>
              <w:t>están representados y son respetados.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1A7C9EE4" w14:textId="77777777" w:rsidR="00FC4BAE" w:rsidRPr="001974F0" w:rsidRDefault="00FC4BAE" w:rsidP="00856ED9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39E860C7" w14:textId="77777777" w:rsidR="00FC4BAE" w:rsidRPr="001974F0" w:rsidRDefault="00FC4BAE" w:rsidP="00856ED9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22D584DE" w14:textId="77777777" w:rsidR="00FC4BAE" w:rsidRPr="001974F0" w:rsidRDefault="00FC4BAE" w:rsidP="00856ED9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15" w:type="dxa"/>
            <w:vMerge/>
            <w:tcBorders>
              <w:right w:val="nil"/>
            </w:tcBorders>
            <w:shd w:val="clear" w:color="auto" w:fill="FFFFFF" w:themeFill="background1"/>
          </w:tcPr>
          <w:p w14:paraId="7456F291" w14:textId="77777777" w:rsidR="00FC4BAE" w:rsidRPr="001974F0" w:rsidRDefault="00FC4BAE" w:rsidP="00FC4BA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E5B3E" w14:paraId="30C1CBF2" w14:textId="77777777" w:rsidTr="000C17EE">
        <w:tc>
          <w:tcPr>
            <w:tcW w:w="4410" w:type="dxa"/>
            <w:tcBorders>
              <w:left w:val="nil"/>
            </w:tcBorders>
            <w:shd w:val="clear" w:color="auto" w:fill="FFFFFF" w:themeFill="background1"/>
          </w:tcPr>
          <w:p w14:paraId="34F67175" w14:textId="571FEAA4" w:rsidR="00FC4BAE" w:rsidRPr="001974F0" w:rsidRDefault="005A77C1" w:rsidP="00FC4BAE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  <w:lang w:val="es-ES_tradnl"/>
              </w:rPr>
              <w:t>La información/contenido se presenta de diversas maneras.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6D6B6920" w14:textId="77777777" w:rsidR="00FC4BAE" w:rsidRPr="001974F0" w:rsidRDefault="00FC4BAE" w:rsidP="00856ED9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4CACD661" w14:textId="77777777" w:rsidR="00FC4BAE" w:rsidRPr="001974F0" w:rsidRDefault="00FC4BAE" w:rsidP="00856ED9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1DA9147E" w14:textId="77777777" w:rsidR="00FC4BAE" w:rsidRPr="001974F0" w:rsidRDefault="00FC4BAE" w:rsidP="00856ED9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15" w:type="dxa"/>
            <w:vMerge/>
            <w:tcBorders>
              <w:right w:val="nil"/>
            </w:tcBorders>
            <w:shd w:val="clear" w:color="auto" w:fill="FFFFFF" w:themeFill="background1"/>
          </w:tcPr>
          <w:p w14:paraId="7A83E3A9" w14:textId="77777777" w:rsidR="00FC4BAE" w:rsidRPr="001974F0" w:rsidRDefault="00FC4BAE" w:rsidP="00FC4BA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E5B3E" w14:paraId="7CE3C42D" w14:textId="77777777" w:rsidTr="000C17EE">
        <w:trPr>
          <w:trHeight w:val="532"/>
        </w:trPr>
        <w:tc>
          <w:tcPr>
            <w:tcW w:w="4410" w:type="dxa"/>
            <w:tcBorders>
              <w:left w:val="nil"/>
            </w:tcBorders>
            <w:shd w:val="clear" w:color="auto" w:fill="FFFFFF" w:themeFill="background1"/>
          </w:tcPr>
          <w:p w14:paraId="082A5549" w14:textId="124D3A2C" w:rsidR="00FC4BAE" w:rsidRPr="001974F0" w:rsidRDefault="005A77C1" w:rsidP="00FC4BAE">
            <w:pPr>
              <w:rPr>
                <w:rFonts w:cstheme="minorHAnsi"/>
                <w:b/>
                <w:bCs/>
              </w:rPr>
            </w:pPr>
            <w:r>
              <w:rPr>
                <w:rFonts w:ascii="Calibri" w:eastAsia="Calibri" w:hAnsi="Calibri" w:cs="Calibri"/>
                <w:lang w:val="es-ES_tradnl"/>
              </w:rPr>
              <w:t>La elección/ independencia de los estudiantes es evidente.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5B1674CF" w14:textId="77777777" w:rsidR="00FC4BAE" w:rsidRPr="001974F0" w:rsidRDefault="00FC4BAE" w:rsidP="00856ED9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078C183F" w14:textId="77777777" w:rsidR="00FC4BAE" w:rsidRPr="001974F0" w:rsidRDefault="00FC4BAE" w:rsidP="00856ED9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248AE3B5" w14:textId="77777777" w:rsidR="00FC4BAE" w:rsidRPr="001974F0" w:rsidRDefault="00FC4BAE" w:rsidP="00856ED9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15" w:type="dxa"/>
            <w:vMerge/>
            <w:tcBorders>
              <w:right w:val="nil"/>
            </w:tcBorders>
            <w:shd w:val="clear" w:color="auto" w:fill="FFFFFF" w:themeFill="background1"/>
          </w:tcPr>
          <w:p w14:paraId="7F4E60C8" w14:textId="77777777" w:rsidR="00FC4BAE" w:rsidRPr="001974F0" w:rsidRDefault="00FC4BAE" w:rsidP="00FC4BA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E5B3E" w14:paraId="52B68765" w14:textId="77777777" w:rsidTr="000C17EE">
        <w:tc>
          <w:tcPr>
            <w:tcW w:w="4410" w:type="dxa"/>
            <w:tcBorders>
              <w:left w:val="nil"/>
            </w:tcBorders>
            <w:shd w:val="clear" w:color="auto" w:fill="E2EFD9" w:themeFill="accent6" w:themeFillTint="33"/>
            <w:vAlign w:val="center"/>
          </w:tcPr>
          <w:p w14:paraId="10630C20" w14:textId="3B125CF0" w:rsidR="00FC4BAE" w:rsidRPr="001974F0" w:rsidRDefault="005A77C1" w:rsidP="00FC4BAE">
            <w:pPr>
              <w:rPr>
                <w:rFonts w:cstheme="minorHAnsi"/>
                <w:b/>
                <w:bCs/>
                <w:sz w:val="28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_tradnl"/>
              </w:rPr>
              <w:lastRenderedPageBreak/>
              <w:t>Materiales del estudiante</w:t>
            </w:r>
          </w:p>
        </w:tc>
        <w:tc>
          <w:tcPr>
            <w:tcW w:w="990" w:type="dxa"/>
            <w:tcBorders>
              <w:left w:val="nil"/>
            </w:tcBorders>
            <w:shd w:val="clear" w:color="auto" w:fill="E2EFD9" w:themeFill="accent6" w:themeFillTint="33"/>
            <w:vAlign w:val="center"/>
          </w:tcPr>
          <w:p w14:paraId="42D4F061" w14:textId="77777777" w:rsidR="00FC4BAE" w:rsidRPr="00CB6A26" w:rsidRDefault="005A77C1" w:rsidP="00FC4BAE">
            <w:pPr>
              <w:rPr>
                <w:rFonts w:cstheme="minorHAns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 xml:space="preserve">No es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evidente</w:t>
            </w:r>
          </w:p>
        </w:tc>
        <w:tc>
          <w:tcPr>
            <w:tcW w:w="900" w:type="dxa"/>
            <w:tcBorders>
              <w:left w:val="nil"/>
            </w:tcBorders>
            <w:shd w:val="clear" w:color="auto" w:fill="E2EFD9" w:themeFill="accent6" w:themeFillTint="33"/>
            <w:vAlign w:val="center"/>
          </w:tcPr>
          <w:p w14:paraId="7E16A163" w14:textId="17084C9F" w:rsidR="00FC4BAE" w:rsidRPr="00CB6A26" w:rsidRDefault="005A77C1" w:rsidP="00FC4BAE">
            <w:pPr>
              <w:rPr>
                <w:rFonts w:cstheme="minorHAnsi"/>
                <w:b/>
                <w:bCs/>
                <w:sz w:val="20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Acercán</w:t>
            </w:r>
            <w:r w:rsidR="0095076F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dose</w:t>
            </w:r>
            <w:proofErr w:type="spellEnd"/>
          </w:p>
        </w:tc>
        <w:tc>
          <w:tcPr>
            <w:tcW w:w="1170" w:type="dxa"/>
            <w:tcBorders>
              <w:left w:val="nil"/>
            </w:tcBorders>
            <w:shd w:val="clear" w:color="auto" w:fill="E2EFD9" w:themeFill="accent6" w:themeFillTint="33"/>
            <w:vAlign w:val="center"/>
          </w:tcPr>
          <w:p w14:paraId="453A3F3C" w14:textId="77777777" w:rsidR="00FC4BAE" w:rsidRPr="00CB6A26" w:rsidRDefault="005A77C1" w:rsidP="00FC4BAE">
            <w:pPr>
              <w:rPr>
                <w:rFonts w:cstheme="minorHAns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Claramente</w:t>
            </w:r>
          </w:p>
          <w:p w14:paraId="6698CCC4" w14:textId="77777777" w:rsidR="00FC4BAE" w:rsidRPr="00CB6A26" w:rsidRDefault="005A77C1" w:rsidP="00FC4BAE">
            <w:pPr>
              <w:rPr>
                <w:rFonts w:cstheme="minorHAns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evidente</w:t>
            </w:r>
          </w:p>
        </w:tc>
        <w:tc>
          <w:tcPr>
            <w:tcW w:w="2515" w:type="dxa"/>
            <w:tcBorders>
              <w:left w:val="nil"/>
            </w:tcBorders>
            <w:shd w:val="clear" w:color="auto" w:fill="E2EFD9" w:themeFill="accent6" w:themeFillTint="33"/>
            <w:vAlign w:val="center"/>
          </w:tcPr>
          <w:p w14:paraId="0EF47198" w14:textId="77777777" w:rsidR="00FC4BAE" w:rsidRPr="001974F0" w:rsidRDefault="005A77C1" w:rsidP="00FC4BAE">
            <w:pPr>
              <w:rPr>
                <w:rFonts w:cstheme="minorHAnsi"/>
                <w:b/>
                <w:bCs/>
                <w:sz w:val="28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_tradnl"/>
              </w:rPr>
              <w:t>Comentarios/Notas</w:t>
            </w:r>
          </w:p>
        </w:tc>
      </w:tr>
      <w:tr w:rsidR="008E5B3E" w14:paraId="1696ED37" w14:textId="627FAE13" w:rsidTr="000C17EE">
        <w:tc>
          <w:tcPr>
            <w:tcW w:w="4410" w:type="dxa"/>
            <w:tcBorders>
              <w:left w:val="nil"/>
            </w:tcBorders>
          </w:tcPr>
          <w:p w14:paraId="144D91B4" w14:textId="29D113AE" w:rsidR="00FC4BAE" w:rsidRPr="001974F0" w:rsidRDefault="005A77C1" w:rsidP="00FC4BAE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  <w:lang w:val="es-ES_tradnl"/>
              </w:rPr>
              <w:t>Los materiales tienen títulos claros y la forma de acceder a ellos (por ejemplo, los números de página de los libros de texto, las URL de los sitios web) para que otros maestros puedan encontrarlos.</w:t>
            </w:r>
          </w:p>
        </w:tc>
        <w:tc>
          <w:tcPr>
            <w:tcW w:w="990" w:type="dxa"/>
            <w:vAlign w:val="center"/>
          </w:tcPr>
          <w:p w14:paraId="7EDB6002" w14:textId="77777777" w:rsidR="00FC4BAE" w:rsidRPr="001974F0" w:rsidRDefault="00FC4BAE" w:rsidP="00856ED9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40FF20B7" w14:textId="77777777" w:rsidR="00FC4BAE" w:rsidRPr="001974F0" w:rsidRDefault="00FC4BAE" w:rsidP="00856ED9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3EA428A7" w14:textId="77777777" w:rsidR="00FC4BAE" w:rsidRPr="001974F0" w:rsidRDefault="00FC4BAE" w:rsidP="00856ED9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15" w:type="dxa"/>
            <w:vMerge w:val="restart"/>
            <w:tcBorders>
              <w:right w:val="nil"/>
            </w:tcBorders>
          </w:tcPr>
          <w:p w14:paraId="57460B35" w14:textId="77777777" w:rsidR="00FC4BAE" w:rsidRPr="001974F0" w:rsidRDefault="00FC4BAE" w:rsidP="00FC4BA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E5B3E" w14:paraId="49BE3775" w14:textId="77777777" w:rsidTr="000C17EE">
        <w:trPr>
          <w:trHeight w:val="496"/>
        </w:trPr>
        <w:tc>
          <w:tcPr>
            <w:tcW w:w="4410" w:type="dxa"/>
            <w:tcBorders>
              <w:left w:val="nil"/>
            </w:tcBorders>
            <w:shd w:val="clear" w:color="auto" w:fill="FFFFFF" w:themeFill="background1"/>
          </w:tcPr>
          <w:p w14:paraId="7F054983" w14:textId="3D9F80EF" w:rsidR="00FC4BAE" w:rsidRPr="001974F0" w:rsidRDefault="005A77C1" w:rsidP="00FC4BAE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  <w:lang w:val="es-ES_tradnl"/>
              </w:rPr>
              <w:t>Se incluyen textos auténticos y orientados a los adultos.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08E21005" w14:textId="77777777" w:rsidR="00FC4BAE" w:rsidRPr="001974F0" w:rsidRDefault="00FC4BAE" w:rsidP="00856ED9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638D32CE" w14:textId="77777777" w:rsidR="00FC4BAE" w:rsidRPr="001974F0" w:rsidRDefault="00FC4BAE" w:rsidP="00856ED9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AE3025F" w14:textId="77777777" w:rsidR="00FC4BAE" w:rsidRPr="001974F0" w:rsidRDefault="00FC4BAE" w:rsidP="00856ED9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15" w:type="dxa"/>
            <w:vMerge/>
            <w:tcBorders>
              <w:right w:val="nil"/>
            </w:tcBorders>
            <w:shd w:val="clear" w:color="auto" w:fill="FFFFFF" w:themeFill="background1"/>
          </w:tcPr>
          <w:p w14:paraId="31DEC1D1" w14:textId="77777777" w:rsidR="00FC4BAE" w:rsidRPr="001974F0" w:rsidRDefault="00FC4BAE" w:rsidP="00FC4BA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E5B3E" w14:paraId="10F77EC4" w14:textId="77777777" w:rsidTr="000C17EE">
        <w:trPr>
          <w:trHeight w:val="991"/>
        </w:trPr>
        <w:tc>
          <w:tcPr>
            <w:tcW w:w="4410" w:type="dxa"/>
            <w:tcBorders>
              <w:left w:val="nil"/>
            </w:tcBorders>
            <w:shd w:val="clear" w:color="auto" w:fill="FFFFFF" w:themeFill="background1"/>
          </w:tcPr>
          <w:p w14:paraId="4E90630F" w14:textId="25C1622E" w:rsidR="00FC4BAE" w:rsidRPr="001974F0" w:rsidRDefault="005A77C1" w:rsidP="00FC4BAE">
            <w:pPr>
              <w:rPr>
                <w:rFonts w:ascii="Calibri" w:eastAsia="Calibri" w:hAnsi="Calibri" w:cs="Calibri"/>
                <w:b/>
                <w:bCs/>
                <w:lang w:val="es-ES_tradnl"/>
              </w:rPr>
            </w:pPr>
            <w:hyperlink r:id="rId9" w:history="1">
              <w:r>
                <w:rPr>
                  <w:rFonts w:ascii="Calibri" w:eastAsia="Calibri" w:hAnsi="Calibri" w:cs="Calibri"/>
                  <w:color w:val="0563C1"/>
                  <w:u w:val="single"/>
                  <w:lang w:val="es-ES_tradnl"/>
                </w:rPr>
                <w:t>Niveles de complejidad/lectura</w:t>
              </w:r>
            </w:hyperlink>
            <w:r>
              <w:rPr>
                <w:rFonts w:ascii="Calibri" w:eastAsia="Calibri" w:hAnsi="Calibri" w:cs="Calibri"/>
                <w:lang w:val="es-ES_tradnl"/>
              </w:rPr>
              <w:t xml:space="preserve"> de los textos se proporcionan y son apropiados para el nivel de la clase.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1435275F" w14:textId="77777777" w:rsidR="00FC4BAE" w:rsidRPr="001974F0" w:rsidRDefault="00FC4BAE" w:rsidP="00856ED9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563410B9" w14:textId="77777777" w:rsidR="00FC4BAE" w:rsidRPr="001974F0" w:rsidRDefault="00FC4BAE" w:rsidP="00856ED9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26725F4D" w14:textId="77777777" w:rsidR="00FC4BAE" w:rsidRPr="001974F0" w:rsidRDefault="00FC4BAE" w:rsidP="00856ED9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15" w:type="dxa"/>
            <w:vMerge/>
            <w:tcBorders>
              <w:right w:val="nil"/>
            </w:tcBorders>
            <w:shd w:val="clear" w:color="auto" w:fill="FFFFFF" w:themeFill="background1"/>
          </w:tcPr>
          <w:p w14:paraId="0CBEDB80" w14:textId="77777777" w:rsidR="00FC4BAE" w:rsidRPr="001974F0" w:rsidRDefault="00FC4BAE" w:rsidP="00FC4BA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E5B3E" w14:paraId="083EDF3A" w14:textId="77777777" w:rsidTr="000C17EE">
        <w:tc>
          <w:tcPr>
            <w:tcW w:w="4410" w:type="dxa"/>
            <w:tcBorders>
              <w:left w:val="nil"/>
            </w:tcBorders>
            <w:shd w:val="clear" w:color="auto" w:fill="E2EFD9" w:themeFill="accent6" w:themeFillTint="33"/>
            <w:vAlign w:val="center"/>
          </w:tcPr>
          <w:p w14:paraId="00D94307" w14:textId="7A619928" w:rsidR="00FC4BAE" w:rsidRPr="001974F0" w:rsidRDefault="005A77C1" w:rsidP="00FC4BAE">
            <w:pPr>
              <w:rPr>
                <w:rFonts w:cstheme="minorHAnsi"/>
                <w:b/>
                <w:bCs/>
                <w:sz w:val="28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_tradnl"/>
              </w:rPr>
              <w:t>Facilidad de uso</w:t>
            </w:r>
          </w:p>
        </w:tc>
        <w:tc>
          <w:tcPr>
            <w:tcW w:w="990" w:type="dxa"/>
            <w:tcBorders>
              <w:left w:val="nil"/>
            </w:tcBorders>
            <w:shd w:val="clear" w:color="auto" w:fill="E2EFD9" w:themeFill="accent6" w:themeFillTint="33"/>
            <w:vAlign w:val="center"/>
          </w:tcPr>
          <w:p w14:paraId="29ED12AD" w14:textId="77777777" w:rsidR="00FC4BAE" w:rsidRPr="00CB6A26" w:rsidRDefault="005A77C1" w:rsidP="00FC4BAE">
            <w:pPr>
              <w:rPr>
                <w:rFonts w:cstheme="minorHAns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No es evidente</w:t>
            </w:r>
          </w:p>
        </w:tc>
        <w:tc>
          <w:tcPr>
            <w:tcW w:w="900" w:type="dxa"/>
            <w:tcBorders>
              <w:left w:val="nil"/>
            </w:tcBorders>
            <w:shd w:val="clear" w:color="auto" w:fill="E2EFD9" w:themeFill="accent6" w:themeFillTint="33"/>
            <w:vAlign w:val="center"/>
          </w:tcPr>
          <w:p w14:paraId="06F233FE" w14:textId="009CA115" w:rsidR="00FC4BAE" w:rsidRPr="00CB6A26" w:rsidRDefault="005A77C1" w:rsidP="00FC4BAE">
            <w:pPr>
              <w:rPr>
                <w:rFonts w:cstheme="minorHAnsi"/>
                <w:b/>
                <w:bCs/>
                <w:sz w:val="20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Acercán</w:t>
            </w:r>
            <w:r w:rsidR="0095076F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dose</w:t>
            </w:r>
            <w:proofErr w:type="spellEnd"/>
          </w:p>
        </w:tc>
        <w:tc>
          <w:tcPr>
            <w:tcW w:w="1170" w:type="dxa"/>
            <w:tcBorders>
              <w:left w:val="nil"/>
            </w:tcBorders>
            <w:shd w:val="clear" w:color="auto" w:fill="E2EFD9" w:themeFill="accent6" w:themeFillTint="33"/>
            <w:vAlign w:val="center"/>
          </w:tcPr>
          <w:p w14:paraId="14C15EA5" w14:textId="77777777" w:rsidR="00FC4BAE" w:rsidRPr="00CB6A26" w:rsidRDefault="005A77C1" w:rsidP="00FC4BAE">
            <w:pPr>
              <w:rPr>
                <w:rFonts w:cstheme="minorHAns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Claramente</w:t>
            </w:r>
          </w:p>
          <w:p w14:paraId="5958A716" w14:textId="77777777" w:rsidR="00FC4BAE" w:rsidRPr="00CB6A26" w:rsidRDefault="005A77C1" w:rsidP="00FC4BAE">
            <w:pPr>
              <w:rPr>
                <w:rFonts w:cstheme="minorHAnsi"/>
                <w:b/>
                <w:bCs/>
                <w:sz w:val="20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vidente</w:t>
            </w:r>
          </w:p>
        </w:tc>
        <w:tc>
          <w:tcPr>
            <w:tcW w:w="2515" w:type="dxa"/>
            <w:tcBorders>
              <w:left w:val="nil"/>
            </w:tcBorders>
            <w:shd w:val="clear" w:color="auto" w:fill="E2EFD9" w:themeFill="accent6" w:themeFillTint="33"/>
            <w:vAlign w:val="center"/>
          </w:tcPr>
          <w:p w14:paraId="390ECF98" w14:textId="77777777" w:rsidR="00FC4BAE" w:rsidRPr="001974F0" w:rsidRDefault="005A77C1" w:rsidP="00FC4BAE">
            <w:pPr>
              <w:rPr>
                <w:rFonts w:cstheme="minorHAnsi"/>
                <w:b/>
                <w:bCs/>
                <w:sz w:val="28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_tradnl"/>
              </w:rPr>
              <w:t>Comentarios/Notas</w:t>
            </w:r>
          </w:p>
        </w:tc>
      </w:tr>
      <w:tr w:rsidR="008E5B3E" w14:paraId="739DCAB0" w14:textId="3528D735" w:rsidTr="000C17EE">
        <w:tc>
          <w:tcPr>
            <w:tcW w:w="4410" w:type="dxa"/>
            <w:tcBorders>
              <w:left w:val="nil"/>
            </w:tcBorders>
          </w:tcPr>
          <w:p w14:paraId="4BB229F2" w14:textId="4299079F" w:rsidR="00FC4BAE" w:rsidRPr="001974F0" w:rsidRDefault="005A77C1" w:rsidP="00FC4BAE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  <w:lang w:val="es-ES_tradnl"/>
              </w:rPr>
              <w:t>Se proporcionan instrucciones paso a paso para cada actividad y son claras.</w:t>
            </w:r>
          </w:p>
        </w:tc>
        <w:tc>
          <w:tcPr>
            <w:tcW w:w="990" w:type="dxa"/>
            <w:vAlign w:val="center"/>
          </w:tcPr>
          <w:p w14:paraId="0D000082" w14:textId="77777777" w:rsidR="00FC4BAE" w:rsidRPr="001974F0" w:rsidRDefault="00FC4BAE" w:rsidP="00856ED9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54203BAA" w14:textId="77777777" w:rsidR="00FC4BAE" w:rsidRPr="001974F0" w:rsidRDefault="00FC4BAE" w:rsidP="00856ED9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4D5AAE3F" w14:textId="77777777" w:rsidR="00FC4BAE" w:rsidRPr="001974F0" w:rsidRDefault="00FC4BAE" w:rsidP="00856ED9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15" w:type="dxa"/>
            <w:vMerge w:val="restart"/>
            <w:tcBorders>
              <w:right w:val="nil"/>
            </w:tcBorders>
          </w:tcPr>
          <w:p w14:paraId="7AD4D5C1" w14:textId="77777777" w:rsidR="00FC4BAE" w:rsidRPr="001974F0" w:rsidRDefault="00FC4BAE" w:rsidP="00FC4BA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E5B3E" w14:paraId="388649B9" w14:textId="77777777" w:rsidTr="000C17EE">
        <w:tc>
          <w:tcPr>
            <w:tcW w:w="4410" w:type="dxa"/>
            <w:tcBorders>
              <w:left w:val="nil"/>
            </w:tcBorders>
          </w:tcPr>
          <w:p w14:paraId="598BF70D" w14:textId="532DCA54" w:rsidR="00FC4BAE" w:rsidRPr="001974F0" w:rsidRDefault="005A77C1" w:rsidP="00FC4BAE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  <w:lang w:val="es-ES_tradnl"/>
              </w:rPr>
              <w:t>Los plazos estimados para cada actividad se incluyen y parecen adecuados.</w:t>
            </w:r>
          </w:p>
        </w:tc>
        <w:tc>
          <w:tcPr>
            <w:tcW w:w="990" w:type="dxa"/>
            <w:vAlign w:val="center"/>
          </w:tcPr>
          <w:p w14:paraId="69919ABE" w14:textId="77777777" w:rsidR="00FC4BAE" w:rsidRPr="001974F0" w:rsidRDefault="00FC4BAE" w:rsidP="00856ED9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11EA4FE1" w14:textId="77777777" w:rsidR="00FC4BAE" w:rsidRPr="001974F0" w:rsidRDefault="00FC4BAE" w:rsidP="00856ED9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650730F2" w14:textId="77777777" w:rsidR="00FC4BAE" w:rsidRPr="001974F0" w:rsidRDefault="00FC4BAE" w:rsidP="00856ED9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15" w:type="dxa"/>
            <w:vMerge/>
            <w:tcBorders>
              <w:right w:val="nil"/>
            </w:tcBorders>
          </w:tcPr>
          <w:p w14:paraId="5FED9552" w14:textId="77777777" w:rsidR="00FC4BAE" w:rsidRPr="001974F0" w:rsidRDefault="00FC4BAE" w:rsidP="00FC4BA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E5B3E" w14:paraId="34C3A516" w14:textId="77777777" w:rsidTr="000C17EE">
        <w:tc>
          <w:tcPr>
            <w:tcW w:w="4410" w:type="dxa"/>
            <w:tcBorders>
              <w:left w:val="nil"/>
            </w:tcBorders>
          </w:tcPr>
          <w:p w14:paraId="6DDA9678" w14:textId="5C78F015" w:rsidR="00FC4BAE" w:rsidRPr="001974F0" w:rsidRDefault="005A77C1" w:rsidP="00FC4BAE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  <w:lang w:val="es-ES_tradnl"/>
              </w:rPr>
              <w:t>El plan distingue</w:t>
            </w:r>
            <w:r>
              <w:rPr>
                <w:rFonts w:ascii="Calibri" w:eastAsia="Calibri" w:hAnsi="Calibri" w:cs="Calibri"/>
                <w:lang w:val="es-ES_tradnl"/>
              </w:rPr>
              <w:t xml:space="preserve"> claramente entre la actividad del maestro y la de los estudiantes.</w:t>
            </w:r>
          </w:p>
        </w:tc>
        <w:tc>
          <w:tcPr>
            <w:tcW w:w="990" w:type="dxa"/>
            <w:vAlign w:val="center"/>
          </w:tcPr>
          <w:p w14:paraId="75CB6C62" w14:textId="77777777" w:rsidR="00FC4BAE" w:rsidRPr="001974F0" w:rsidRDefault="00FC4BAE" w:rsidP="00856ED9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1809CFEF" w14:textId="77777777" w:rsidR="00FC4BAE" w:rsidRPr="001974F0" w:rsidRDefault="00FC4BAE" w:rsidP="00856ED9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4B7ABFB1" w14:textId="77777777" w:rsidR="00FC4BAE" w:rsidRPr="001974F0" w:rsidRDefault="00FC4BAE" w:rsidP="00856ED9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15" w:type="dxa"/>
            <w:vMerge/>
            <w:tcBorders>
              <w:right w:val="nil"/>
            </w:tcBorders>
          </w:tcPr>
          <w:p w14:paraId="3F18C829" w14:textId="77777777" w:rsidR="00FC4BAE" w:rsidRPr="001974F0" w:rsidRDefault="00FC4BAE" w:rsidP="00FC4BA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E5B3E" w14:paraId="4663A38B" w14:textId="77777777" w:rsidTr="000C17EE">
        <w:tc>
          <w:tcPr>
            <w:tcW w:w="4410" w:type="dxa"/>
            <w:tcBorders>
              <w:left w:val="nil"/>
            </w:tcBorders>
          </w:tcPr>
          <w:p w14:paraId="264A8D35" w14:textId="697EEFBF" w:rsidR="00FC4BAE" w:rsidRPr="001974F0" w:rsidRDefault="005A77C1" w:rsidP="00FC4BAE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  <w:lang w:val="es-ES_tradnl"/>
              </w:rPr>
              <w:t>Los materiales obligatorios están claramente vinculados a actividades específicas.</w:t>
            </w:r>
          </w:p>
        </w:tc>
        <w:tc>
          <w:tcPr>
            <w:tcW w:w="990" w:type="dxa"/>
            <w:vAlign w:val="center"/>
          </w:tcPr>
          <w:p w14:paraId="15180286" w14:textId="77777777" w:rsidR="00FC4BAE" w:rsidRPr="001974F0" w:rsidRDefault="00FC4BAE" w:rsidP="00856ED9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5525811B" w14:textId="77777777" w:rsidR="00FC4BAE" w:rsidRPr="001974F0" w:rsidRDefault="00FC4BAE" w:rsidP="00856ED9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1AD6CC04" w14:textId="77777777" w:rsidR="00FC4BAE" w:rsidRPr="001974F0" w:rsidRDefault="00FC4BAE" w:rsidP="00856ED9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15" w:type="dxa"/>
            <w:vMerge/>
            <w:tcBorders>
              <w:right w:val="nil"/>
            </w:tcBorders>
          </w:tcPr>
          <w:p w14:paraId="3D5D7BD0" w14:textId="77777777" w:rsidR="00FC4BAE" w:rsidRPr="001974F0" w:rsidRDefault="00FC4BAE" w:rsidP="00FC4BA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E5B3E" w14:paraId="31E262DA" w14:textId="77777777" w:rsidTr="000C17EE">
        <w:trPr>
          <w:trHeight w:val="1036"/>
        </w:trPr>
        <w:tc>
          <w:tcPr>
            <w:tcW w:w="4410" w:type="dxa"/>
            <w:tcBorders>
              <w:left w:val="nil"/>
              <w:bottom w:val="single" w:sz="4" w:space="0" w:color="auto"/>
            </w:tcBorders>
          </w:tcPr>
          <w:p w14:paraId="2E69738D" w14:textId="25790864" w:rsidR="00FC4BAE" w:rsidRPr="001974F0" w:rsidRDefault="005A77C1" w:rsidP="00FC4BAE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  <w:lang w:val="es-ES_tradnl"/>
              </w:rPr>
              <w:t>Es probable que tanto los maestros como los estudiantes puedan acceder fácilmente a la tecnología obligatoria para la clase.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1E82C729" w14:textId="77777777" w:rsidR="00FC4BAE" w:rsidRPr="001974F0" w:rsidRDefault="00FC4BAE" w:rsidP="00856ED9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1A1F28B1" w14:textId="77777777" w:rsidR="00FC4BAE" w:rsidRPr="001974F0" w:rsidRDefault="00FC4BAE" w:rsidP="00856ED9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3868DC01" w14:textId="77777777" w:rsidR="00FC4BAE" w:rsidRPr="001974F0" w:rsidRDefault="00FC4BAE" w:rsidP="00856ED9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15" w:type="dxa"/>
            <w:vMerge/>
            <w:tcBorders>
              <w:bottom w:val="single" w:sz="4" w:space="0" w:color="auto"/>
              <w:right w:val="nil"/>
            </w:tcBorders>
          </w:tcPr>
          <w:p w14:paraId="29CCD3B4" w14:textId="77777777" w:rsidR="00FC4BAE" w:rsidRPr="001974F0" w:rsidRDefault="00FC4BAE" w:rsidP="00FC4BA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E5B3E" w14:paraId="52B45414" w14:textId="77777777" w:rsidTr="00CB6A26">
        <w:tc>
          <w:tcPr>
            <w:tcW w:w="9985" w:type="dxa"/>
            <w:gridSpan w:val="5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031EE142" w14:textId="797AD1CD" w:rsidR="00FC4BAE" w:rsidRPr="00FC4BAE" w:rsidRDefault="005A77C1" w:rsidP="00FC4BAE">
            <w:pPr>
              <w:rPr>
                <w:rFonts w:cstheme="minorHAnsi"/>
                <w:b/>
                <w:sz w:val="28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_tradnl"/>
              </w:rPr>
              <w:t>Comentarios y notas generales</w:t>
            </w:r>
          </w:p>
        </w:tc>
      </w:tr>
      <w:tr w:rsidR="008E5B3E" w14:paraId="19529CAB" w14:textId="77777777" w:rsidTr="00CB6A26">
        <w:tc>
          <w:tcPr>
            <w:tcW w:w="9985" w:type="dxa"/>
            <w:gridSpan w:val="5"/>
            <w:tcBorders>
              <w:left w:val="nil"/>
              <w:right w:val="nil"/>
            </w:tcBorders>
          </w:tcPr>
          <w:p w14:paraId="5FA9878E" w14:textId="77777777" w:rsidR="00FC4BAE" w:rsidRDefault="00FC4BAE" w:rsidP="00FC4BAE">
            <w:pPr>
              <w:rPr>
                <w:rFonts w:cstheme="minorHAnsi"/>
              </w:rPr>
            </w:pPr>
          </w:p>
          <w:p w14:paraId="1F8D22BB" w14:textId="77777777" w:rsidR="00FC4BAE" w:rsidRDefault="00FC4BAE" w:rsidP="00FC4BAE">
            <w:pPr>
              <w:rPr>
                <w:rFonts w:cstheme="minorHAnsi"/>
              </w:rPr>
            </w:pPr>
          </w:p>
          <w:p w14:paraId="2749D290" w14:textId="77777777" w:rsidR="00FC4BAE" w:rsidRDefault="00FC4BAE" w:rsidP="00FC4BAE">
            <w:pPr>
              <w:rPr>
                <w:rFonts w:cstheme="minorHAnsi"/>
              </w:rPr>
            </w:pPr>
          </w:p>
          <w:p w14:paraId="64DDD4EF" w14:textId="77777777" w:rsidR="00FC4BAE" w:rsidRDefault="00FC4BAE" w:rsidP="00FC4BAE">
            <w:pPr>
              <w:rPr>
                <w:rFonts w:cstheme="minorHAnsi"/>
              </w:rPr>
            </w:pPr>
          </w:p>
          <w:p w14:paraId="200B0DBF" w14:textId="77777777" w:rsidR="00FC4BAE" w:rsidRDefault="00FC4BAE" w:rsidP="00FC4BAE">
            <w:pPr>
              <w:rPr>
                <w:rFonts w:cstheme="minorHAnsi"/>
              </w:rPr>
            </w:pPr>
          </w:p>
          <w:p w14:paraId="4355F011" w14:textId="77777777" w:rsidR="00FC4BAE" w:rsidRDefault="00FC4BAE" w:rsidP="00FC4BAE">
            <w:pPr>
              <w:rPr>
                <w:rFonts w:cstheme="minorHAnsi"/>
              </w:rPr>
            </w:pPr>
          </w:p>
          <w:p w14:paraId="54CBC761" w14:textId="77777777" w:rsidR="00CB6A26" w:rsidRDefault="00CB6A26" w:rsidP="00FC4BAE">
            <w:pPr>
              <w:rPr>
                <w:rFonts w:cstheme="minorHAnsi"/>
              </w:rPr>
            </w:pPr>
          </w:p>
          <w:p w14:paraId="26AB6BC8" w14:textId="2A0F5940" w:rsidR="00CB6A26" w:rsidRDefault="00CB6A26" w:rsidP="00FC4BAE">
            <w:pPr>
              <w:rPr>
                <w:rFonts w:cstheme="minorHAnsi"/>
              </w:rPr>
            </w:pPr>
          </w:p>
        </w:tc>
      </w:tr>
    </w:tbl>
    <w:p w14:paraId="094EB143" w14:textId="2ED2D9F8" w:rsidR="00FC4BAE" w:rsidRDefault="00FC4BAE" w:rsidP="00FC4BAE">
      <w:pPr>
        <w:rPr>
          <w:rFonts w:eastAsia="Candara"/>
          <w:b/>
          <w:sz w:val="22"/>
        </w:rPr>
      </w:pPr>
    </w:p>
    <w:p w14:paraId="2AF31F7F" w14:textId="77777777" w:rsidR="00FC4BAE" w:rsidRPr="00F8755D" w:rsidRDefault="005A77C1" w:rsidP="00FC4BAE">
      <w:pPr>
        <w:rPr>
          <w:rFonts w:eastAsia="Candara"/>
          <w:b/>
        </w:rPr>
      </w:pPr>
      <w:r>
        <w:rPr>
          <w:rFonts w:ascii="Calibri" w:eastAsia="Calibri" w:hAnsi="Calibri" w:cs="Arial"/>
          <w:b/>
          <w:bCs/>
          <w:lang w:val="es-ES_tradnl"/>
        </w:rPr>
        <w:t>Encuentre recursos e ideas útiles en:</w:t>
      </w:r>
    </w:p>
    <w:p w14:paraId="4C0C21E7" w14:textId="77777777" w:rsidR="00FC4BAE" w:rsidRPr="000C17EE" w:rsidRDefault="005A77C1" w:rsidP="00FC4BAE">
      <w:pPr>
        <w:rPr>
          <w:rFonts w:ascii="Calibri" w:eastAsia="Calibri" w:hAnsi="Calibri" w:cs="Arial"/>
          <w:sz w:val="22"/>
          <w:lang w:val="es-ES_tradnl"/>
        </w:rPr>
      </w:pPr>
      <w:hyperlink r:id="rId10" w:history="1">
        <w:r w:rsidRPr="000C17EE">
          <w:rPr>
            <w:rFonts w:ascii="Calibri" w:eastAsia="Calibri" w:hAnsi="Calibri" w:cs="Arial"/>
            <w:color w:val="1155CC"/>
            <w:sz w:val="22"/>
            <w:u w:val="single"/>
            <w:lang w:val="es-ES_tradnl"/>
          </w:rPr>
          <w:t>https://www.sabes.org/content/ela-support-standards-aligned-curriculum-instruction</w:t>
        </w:r>
      </w:hyperlink>
      <w:r w:rsidRPr="000C17EE">
        <w:rPr>
          <w:rFonts w:ascii="Calibri" w:eastAsia="Calibri" w:hAnsi="Calibri" w:cs="Arial"/>
          <w:sz w:val="22"/>
          <w:lang w:val="es-ES_tradnl"/>
        </w:rPr>
        <w:t xml:space="preserve"> </w:t>
      </w:r>
    </w:p>
    <w:p w14:paraId="087D81CC" w14:textId="77777777" w:rsidR="00FC4BAE" w:rsidRPr="000C17EE" w:rsidRDefault="005A77C1" w:rsidP="00FC4BAE">
      <w:pPr>
        <w:rPr>
          <w:rFonts w:ascii="Calibri" w:eastAsia="Calibri" w:hAnsi="Calibri" w:cs="Arial"/>
          <w:sz w:val="22"/>
          <w:lang w:val="es-ES_tradnl"/>
        </w:rPr>
      </w:pPr>
      <w:hyperlink r:id="rId11" w:history="1">
        <w:r w:rsidRPr="000C17EE">
          <w:rPr>
            <w:rFonts w:ascii="Calibri" w:eastAsia="Calibri" w:hAnsi="Calibri" w:cs="Arial"/>
            <w:color w:val="1155CC"/>
            <w:sz w:val="22"/>
            <w:u w:val="single"/>
            <w:lang w:val="es-ES_tradnl"/>
          </w:rPr>
          <w:t>https://www.sabes.org/content/guide-ccrsae-ELA-AB</w:t>
        </w:r>
      </w:hyperlink>
      <w:r w:rsidRPr="000C17EE">
        <w:rPr>
          <w:rFonts w:ascii="Calibri" w:eastAsia="Calibri" w:hAnsi="Calibri" w:cs="Arial"/>
          <w:sz w:val="22"/>
          <w:lang w:val="es-ES_tradnl"/>
        </w:rPr>
        <w:t xml:space="preserve"> (pautas de John Strucker)</w:t>
      </w:r>
    </w:p>
    <w:p w14:paraId="51E931A5" w14:textId="77777777" w:rsidR="00FC4BAE" w:rsidRPr="000C17EE" w:rsidRDefault="005A77C1" w:rsidP="00FC4BAE">
      <w:pPr>
        <w:rPr>
          <w:rFonts w:ascii="Calibri" w:eastAsia="Calibri" w:hAnsi="Calibri" w:cs="Arial"/>
          <w:sz w:val="22"/>
          <w:lang w:val="es-ES_tradnl"/>
        </w:rPr>
      </w:pPr>
      <w:hyperlink r:id="rId12" w:history="1">
        <w:r w:rsidRPr="000C17EE">
          <w:rPr>
            <w:rFonts w:ascii="Calibri" w:eastAsia="Calibri" w:hAnsi="Calibri" w:cs="Arial"/>
            <w:color w:val="1155CC"/>
            <w:sz w:val="22"/>
            <w:u w:val="single"/>
            <w:lang w:val="es-ES_tradnl"/>
          </w:rPr>
          <w:t>https://www</w:t>
        </w:r>
        <w:r w:rsidRPr="000C17EE">
          <w:rPr>
            <w:rFonts w:ascii="Calibri" w:eastAsia="Calibri" w:hAnsi="Calibri" w:cs="Arial"/>
            <w:color w:val="1155CC"/>
            <w:sz w:val="22"/>
            <w:u w:val="single"/>
            <w:lang w:val="es-ES_tradnl"/>
          </w:rPr>
          <w:t>.sabes.org/content/ccr-standards-ela</w:t>
        </w:r>
      </w:hyperlink>
      <w:r w:rsidRPr="000C17EE">
        <w:rPr>
          <w:rFonts w:ascii="Calibri" w:eastAsia="Calibri" w:hAnsi="Calibri" w:cs="Arial"/>
          <w:sz w:val="22"/>
          <w:lang w:val="es-ES_tradnl"/>
        </w:rPr>
        <w:t xml:space="preserve"> (cuadros de estándares por nivel)</w:t>
      </w:r>
    </w:p>
    <w:p w14:paraId="37D6F909" w14:textId="0EBCCCC5" w:rsidR="0095076F" w:rsidRPr="000C17EE" w:rsidRDefault="005A77C1" w:rsidP="00FC4BAE">
      <w:pPr>
        <w:rPr>
          <w:rFonts w:ascii="Calibri" w:eastAsia="Calibri" w:hAnsi="Calibri" w:cs="Arial"/>
          <w:sz w:val="22"/>
          <w:lang w:val="es-ES_tradnl"/>
        </w:rPr>
      </w:pPr>
      <w:hyperlink r:id="rId13" w:history="1">
        <w:r w:rsidRPr="000C17EE">
          <w:rPr>
            <w:rFonts w:ascii="Calibri" w:eastAsia="Calibri" w:hAnsi="Calibri" w:cs="Arial"/>
            <w:color w:val="1155CC"/>
            <w:sz w:val="22"/>
            <w:u w:val="single"/>
            <w:lang w:val="es-ES_tradnl"/>
          </w:rPr>
          <w:t>https://www.sabes.org/content/dei-ela</w:t>
        </w:r>
      </w:hyperlink>
      <w:r w:rsidRPr="000C17EE">
        <w:rPr>
          <w:rFonts w:ascii="Calibri" w:eastAsia="Calibri" w:hAnsi="Calibri" w:cs="Arial"/>
          <w:sz w:val="22"/>
          <w:lang w:val="es-ES_tradnl"/>
        </w:rPr>
        <w:t xml:space="preserve"> </w:t>
      </w:r>
      <w:r w:rsidR="0095076F">
        <w:rPr>
          <w:rFonts w:ascii="Calibri" w:eastAsia="Calibri" w:hAnsi="Calibri" w:cs="Arial"/>
          <w:sz w:val="22"/>
          <w:lang w:val="es-ES_tradnl"/>
        </w:rPr>
        <w:t xml:space="preserve"> &amp;   </w:t>
      </w:r>
      <w:hyperlink r:id="rId14" w:history="1">
        <w:r w:rsidR="0095076F" w:rsidRPr="0097557F">
          <w:rPr>
            <w:rStyle w:val="Hyperlink"/>
            <w:rFonts w:ascii="Calibri" w:eastAsia="Calibri" w:hAnsi="Calibri" w:cs="Arial"/>
            <w:sz w:val="22"/>
            <w:lang w:val="es-ES_tradnl"/>
          </w:rPr>
          <w:t>https://sabes.org/content/ela-curriculum-hub</w:t>
        </w:r>
      </w:hyperlink>
      <w:r w:rsidR="0095076F">
        <w:rPr>
          <w:rFonts w:ascii="Calibri" w:eastAsia="Calibri" w:hAnsi="Calibri" w:cs="Arial"/>
          <w:sz w:val="22"/>
          <w:lang w:val="es-ES_tradnl"/>
        </w:rPr>
        <w:t xml:space="preserve"> </w:t>
      </w:r>
    </w:p>
    <w:sectPr w:rsidR="0095076F" w:rsidRPr="000C17EE" w:rsidSect="001974F0">
      <w:headerReference w:type="default" r:id="rId15"/>
      <w:footerReference w:type="even" r:id="rId16"/>
      <w:footerReference w:type="default" r:id="rId17"/>
      <w:pgSz w:w="12240" w:h="15840"/>
      <w:pgMar w:top="1260" w:right="1152" w:bottom="864" w:left="1152" w:header="720" w:footer="6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E57B4" w14:textId="77777777" w:rsidR="005A77C1" w:rsidRDefault="005A77C1">
      <w:r>
        <w:separator/>
      </w:r>
    </w:p>
  </w:endnote>
  <w:endnote w:type="continuationSeparator" w:id="0">
    <w:p w14:paraId="72AAFA34" w14:textId="77777777" w:rsidR="005A77C1" w:rsidRDefault="005A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0874951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73BA264" w14:textId="67D63980" w:rsidR="0099143F" w:rsidRDefault="005A77C1" w:rsidP="008F7B0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7D310E4" w14:textId="77777777" w:rsidR="0099143F" w:rsidRDefault="0099143F" w:rsidP="0099143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029AE" w14:textId="22BA0C7A" w:rsidR="00803326" w:rsidRDefault="00803326" w:rsidP="001974F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4561F" w14:textId="77777777" w:rsidR="005A77C1" w:rsidRDefault="005A77C1">
      <w:r>
        <w:separator/>
      </w:r>
    </w:p>
  </w:footnote>
  <w:footnote w:type="continuationSeparator" w:id="0">
    <w:p w14:paraId="7CD36CB8" w14:textId="77777777" w:rsidR="005A77C1" w:rsidRDefault="005A7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15429497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7188F44" w14:textId="471645D4" w:rsidR="001974F0" w:rsidRPr="00AE7ED7" w:rsidRDefault="005A77C1" w:rsidP="001974F0">
        <w:pPr>
          <w:pStyle w:val="Header"/>
          <w:tabs>
            <w:tab w:val="clear" w:pos="9360"/>
          </w:tabs>
          <w:ind w:firstLine="720"/>
          <w:jc w:val="right"/>
          <w:rPr>
            <w:sz w:val="20"/>
            <w:szCs w:val="20"/>
            <w:lang w:val="pt-BR"/>
          </w:rPr>
        </w:pPr>
        <w:r w:rsidRPr="00AE7ED7">
          <w:rPr>
            <w:sz w:val="20"/>
            <w:szCs w:val="20"/>
            <w:lang w:val="pt-BR"/>
          </w:rPr>
          <w:t xml:space="preserve">SABES ELA C&amp;I PD Center, </w:t>
        </w:r>
        <w:r w:rsidR="0095076F">
          <w:rPr>
            <w:sz w:val="20"/>
            <w:szCs w:val="20"/>
            <w:lang w:val="pt-BR"/>
          </w:rPr>
          <w:t>Enero de</w:t>
        </w:r>
        <w:r w:rsidR="00AB5225" w:rsidRPr="00AE7ED7">
          <w:rPr>
            <w:sz w:val="20"/>
            <w:szCs w:val="20"/>
            <w:lang w:val="pt-BR"/>
          </w:rPr>
          <w:t xml:space="preserve"> 2022</w:t>
        </w:r>
        <w:r w:rsidRPr="00AE7ED7">
          <w:rPr>
            <w:sz w:val="20"/>
            <w:szCs w:val="20"/>
            <w:lang w:val="pt-BR"/>
          </w:rPr>
          <w:t xml:space="preserve">      </w:t>
        </w:r>
        <w:r w:rsidRPr="00A41BC5">
          <w:rPr>
            <w:sz w:val="20"/>
            <w:szCs w:val="20"/>
          </w:rPr>
          <w:fldChar w:fldCharType="begin"/>
        </w:r>
        <w:r w:rsidRPr="00AE7ED7">
          <w:rPr>
            <w:sz w:val="20"/>
            <w:szCs w:val="20"/>
            <w:lang w:val="pt-BR"/>
          </w:rPr>
          <w:instrText xml:space="preserve"> PAGE   \* MERGEFORMAT </w:instrText>
        </w:r>
        <w:r w:rsidRPr="00A41BC5">
          <w:rPr>
            <w:sz w:val="20"/>
            <w:szCs w:val="20"/>
          </w:rPr>
          <w:fldChar w:fldCharType="separate"/>
        </w:r>
        <w:r w:rsidR="0095076F">
          <w:rPr>
            <w:noProof/>
            <w:sz w:val="20"/>
            <w:szCs w:val="20"/>
            <w:lang w:val="pt-BR"/>
          </w:rPr>
          <w:t>3</w:t>
        </w:r>
        <w:r w:rsidRPr="00A41BC5">
          <w:rPr>
            <w:noProof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11CA"/>
    <w:multiLevelType w:val="hybridMultilevel"/>
    <w:tmpl w:val="23BE856C"/>
    <w:lvl w:ilvl="0" w:tplc="F4167A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A24B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8AF8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FC9D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D475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88BD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8213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4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CCF3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4137D"/>
    <w:multiLevelType w:val="hybridMultilevel"/>
    <w:tmpl w:val="BC56D722"/>
    <w:lvl w:ilvl="0" w:tplc="D0783F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FE606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60B5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2E7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F066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1A00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9C1D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BC4C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9455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05066"/>
    <w:multiLevelType w:val="hybridMultilevel"/>
    <w:tmpl w:val="8F065518"/>
    <w:lvl w:ilvl="0" w:tplc="4420FA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1001D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A86E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3AAD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809C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DA6E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30C9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4AC4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BADF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0532B"/>
    <w:multiLevelType w:val="hybridMultilevel"/>
    <w:tmpl w:val="ABD48A76"/>
    <w:lvl w:ilvl="0" w:tplc="4DE84A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7F30BE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E690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A8AB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E8E6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766C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4A22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42E8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4A9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114DB"/>
    <w:multiLevelType w:val="hybridMultilevel"/>
    <w:tmpl w:val="FE1C2A72"/>
    <w:lvl w:ilvl="0" w:tplc="BC7E9EC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sz w:val="28"/>
      </w:rPr>
    </w:lvl>
    <w:lvl w:ilvl="1" w:tplc="640A6FB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29C7D7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E8288E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AD202A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E6235C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BAA777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BD6854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11E29F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E7435E"/>
    <w:multiLevelType w:val="hybridMultilevel"/>
    <w:tmpl w:val="199E29CE"/>
    <w:lvl w:ilvl="0" w:tplc="2616A1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5156DE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EAED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C6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04FA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CE77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C8C5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F2AC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F02F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E3C77"/>
    <w:multiLevelType w:val="hybridMultilevel"/>
    <w:tmpl w:val="89DE8ADC"/>
    <w:lvl w:ilvl="0" w:tplc="BB08B14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8"/>
      </w:rPr>
    </w:lvl>
    <w:lvl w:ilvl="1" w:tplc="322049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B01B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7427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56C6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8C9C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3ED4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2047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8EAD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9C7066"/>
    <w:multiLevelType w:val="hybridMultilevel"/>
    <w:tmpl w:val="9CC011B8"/>
    <w:lvl w:ilvl="0" w:tplc="A4D03CB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sz w:val="28"/>
      </w:rPr>
    </w:lvl>
    <w:lvl w:ilvl="1" w:tplc="897CCE3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3A001E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F42AC7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DAC0E5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8AEFF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FBA2D4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0F2D1F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C5E7CF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D03C53"/>
    <w:multiLevelType w:val="hybridMultilevel"/>
    <w:tmpl w:val="E4704124"/>
    <w:lvl w:ilvl="0" w:tplc="6898ED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729E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1C09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2CDC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FAA8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C84B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8EDE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521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783A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AC5"/>
    <w:rsid w:val="00035A3F"/>
    <w:rsid w:val="00053F46"/>
    <w:rsid w:val="000C17EE"/>
    <w:rsid w:val="000D2492"/>
    <w:rsid w:val="000E45D4"/>
    <w:rsid w:val="00121FCD"/>
    <w:rsid w:val="001408B6"/>
    <w:rsid w:val="001974F0"/>
    <w:rsid w:val="00220E61"/>
    <w:rsid w:val="00237A88"/>
    <w:rsid w:val="00252C44"/>
    <w:rsid w:val="002B5376"/>
    <w:rsid w:val="00422412"/>
    <w:rsid w:val="004722BA"/>
    <w:rsid w:val="00531EC0"/>
    <w:rsid w:val="00533323"/>
    <w:rsid w:val="00561E50"/>
    <w:rsid w:val="005863B9"/>
    <w:rsid w:val="005A77C1"/>
    <w:rsid w:val="005F6AC5"/>
    <w:rsid w:val="00613967"/>
    <w:rsid w:val="006813E3"/>
    <w:rsid w:val="006C6833"/>
    <w:rsid w:val="006F4C06"/>
    <w:rsid w:val="00723663"/>
    <w:rsid w:val="007A1821"/>
    <w:rsid w:val="007F7235"/>
    <w:rsid w:val="00803326"/>
    <w:rsid w:val="008068E3"/>
    <w:rsid w:val="008242F9"/>
    <w:rsid w:val="008246C1"/>
    <w:rsid w:val="00856ED9"/>
    <w:rsid w:val="0087079A"/>
    <w:rsid w:val="008B0526"/>
    <w:rsid w:val="008B0BBD"/>
    <w:rsid w:val="008E5B3E"/>
    <w:rsid w:val="008F7B0E"/>
    <w:rsid w:val="00901558"/>
    <w:rsid w:val="00913AC5"/>
    <w:rsid w:val="00921B21"/>
    <w:rsid w:val="009265CD"/>
    <w:rsid w:val="0095076F"/>
    <w:rsid w:val="00953F18"/>
    <w:rsid w:val="0099143F"/>
    <w:rsid w:val="009D1561"/>
    <w:rsid w:val="009E6FF8"/>
    <w:rsid w:val="009F7F91"/>
    <w:rsid w:val="00A2104E"/>
    <w:rsid w:val="00AA7330"/>
    <w:rsid w:val="00AB5225"/>
    <w:rsid w:val="00AD1174"/>
    <w:rsid w:val="00AE7ED7"/>
    <w:rsid w:val="00B852BF"/>
    <w:rsid w:val="00BC6FA4"/>
    <w:rsid w:val="00BF6863"/>
    <w:rsid w:val="00C608CB"/>
    <w:rsid w:val="00CB6A26"/>
    <w:rsid w:val="00D26894"/>
    <w:rsid w:val="00D626EA"/>
    <w:rsid w:val="00D67138"/>
    <w:rsid w:val="00DD546B"/>
    <w:rsid w:val="00E4290B"/>
    <w:rsid w:val="00EC7103"/>
    <w:rsid w:val="00F07695"/>
    <w:rsid w:val="00F07D2A"/>
    <w:rsid w:val="00F46F88"/>
    <w:rsid w:val="00F72A11"/>
    <w:rsid w:val="00F8755D"/>
    <w:rsid w:val="00F96946"/>
    <w:rsid w:val="00FB4EFF"/>
    <w:rsid w:val="00FC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D515"/>
  <w15:chartTrackingRefBased/>
  <w15:docId w15:val="{9DB834B2-6149-A04E-B1C7-CF0025D7B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3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3A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33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326"/>
  </w:style>
  <w:style w:type="paragraph" w:styleId="Footer">
    <w:name w:val="footer"/>
    <w:basedOn w:val="Normal"/>
    <w:link w:val="FooterChar"/>
    <w:uiPriority w:val="99"/>
    <w:unhideWhenUsed/>
    <w:rsid w:val="008033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326"/>
  </w:style>
  <w:style w:type="character" w:styleId="Hyperlink">
    <w:name w:val="Hyperlink"/>
    <w:basedOn w:val="DefaultParagraphFont"/>
    <w:uiPriority w:val="99"/>
    <w:unhideWhenUsed/>
    <w:rsid w:val="00252C4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2C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72A11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991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bes.org/content/evidence-based-reading-instruction-ebri" TargetMode="External"/><Relationship Id="rId13" Type="http://schemas.openxmlformats.org/officeDocument/2006/relationships/hyperlink" Target="https://www.sabes.org/content/dei-el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abes.org/sites/default/files/resources/FOCUS%20on%20THE%20TEXT.pdf" TargetMode="External"/><Relationship Id="rId12" Type="http://schemas.openxmlformats.org/officeDocument/2006/relationships/hyperlink" Target="https://www.sabes.org/content/ccr-standards-ela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abes.org/content/guide-ccrsae-ELA-AB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sabes.org/content/ela-support-standards-aligned-curriculum-instructio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abes.org/content/text-levels-sets-and-complexity" TargetMode="External"/><Relationship Id="rId14" Type="http://schemas.openxmlformats.org/officeDocument/2006/relationships/hyperlink" Target="https://sabes.org/content/ela-curriculum-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Review Guide: ELA Lesson Plan</vt:lpstr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Guide: ELA Lesson Plan</dc:title>
  <dc:creator>DESE</dc:creator>
  <cp:lastModifiedBy>Lakshmi Nayak</cp:lastModifiedBy>
  <cp:revision>11</cp:revision>
  <cp:lastPrinted>2021-06-27T18:50:00Z</cp:lastPrinted>
  <dcterms:created xsi:type="dcterms:W3CDTF">2021-07-14T18:11:00Z</dcterms:created>
  <dcterms:modified xsi:type="dcterms:W3CDTF">2022-06-17T12:24:00Z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9 2022</vt:lpwstr>
  </property>
</Properties>
</file>